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0C06FA" w14:textId="1E7D3816" w:rsidR="00097932" w:rsidRDefault="00097932" w:rsidP="0062658B">
      <w:pPr>
        <w:pBdr>
          <w:bottom w:val="single" w:sz="12" w:space="1" w:color="auto"/>
        </w:pBdr>
        <w:jc w:val="center"/>
        <w:rPr>
          <w:rFonts w:ascii="Times New Roman" w:hAnsi="Times New Roman" w:cs="Times New Roman"/>
          <w:b/>
          <w:bCs/>
          <w:sz w:val="36"/>
          <w:szCs w:val="36"/>
        </w:rPr>
      </w:pPr>
      <w:r>
        <w:rPr>
          <w:rFonts w:ascii="Times New Roman" w:hAnsi="Times New Roman" w:cs="Times New Roman"/>
          <w:b/>
          <w:bCs/>
          <w:noProof/>
          <w:sz w:val="36"/>
          <w:szCs w:val="36"/>
        </w:rPr>
        <w:drawing>
          <wp:inline distT="0" distB="0" distL="0" distR="0" wp14:anchorId="44DD67A7" wp14:editId="0774BF51">
            <wp:extent cx="1244600" cy="1244600"/>
            <wp:effectExtent l="0" t="0" r="0" b="0"/>
            <wp:docPr id="1790841659"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841659" name="Image 1790841659"/>
                    <pic:cNvPicPr/>
                  </pic:nvPicPr>
                  <pic:blipFill>
                    <a:blip r:embed="rId5">
                      <a:extLst>
                        <a:ext uri="{28A0092B-C50C-407E-A947-70E740481C1C}">
                          <a14:useLocalDpi xmlns:a14="http://schemas.microsoft.com/office/drawing/2010/main" val="0"/>
                        </a:ext>
                      </a:extLst>
                    </a:blip>
                    <a:stretch>
                      <a:fillRect/>
                    </a:stretch>
                  </pic:blipFill>
                  <pic:spPr>
                    <a:xfrm>
                      <a:off x="0" y="0"/>
                      <a:ext cx="1244600" cy="1244600"/>
                    </a:xfrm>
                    <a:prstGeom prst="rect">
                      <a:avLst/>
                    </a:prstGeom>
                  </pic:spPr>
                </pic:pic>
              </a:graphicData>
            </a:graphic>
          </wp:inline>
        </w:drawing>
      </w:r>
    </w:p>
    <w:p w14:paraId="608C9AD5" w14:textId="77777777" w:rsidR="00097932" w:rsidRDefault="00097932" w:rsidP="0062658B">
      <w:pPr>
        <w:pBdr>
          <w:bottom w:val="single" w:sz="12" w:space="1" w:color="auto"/>
        </w:pBdr>
        <w:jc w:val="center"/>
        <w:rPr>
          <w:rFonts w:ascii="Times New Roman" w:hAnsi="Times New Roman" w:cs="Times New Roman"/>
          <w:b/>
          <w:bCs/>
          <w:sz w:val="36"/>
          <w:szCs w:val="36"/>
        </w:rPr>
      </w:pPr>
    </w:p>
    <w:p w14:paraId="4936B17C" w14:textId="785E9BD1" w:rsidR="00766D7E" w:rsidRPr="0062658B" w:rsidRDefault="0062658B" w:rsidP="0062658B">
      <w:pPr>
        <w:pBdr>
          <w:bottom w:val="single" w:sz="12" w:space="1" w:color="auto"/>
        </w:pBdr>
        <w:jc w:val="center"/>
        <w:rPr>
          <w:rFonts w:ascii="Times New Roman" w:hAnsi="Times New Roman" w:cs="Times New Roman"/>
          <w:b/>
          <w:bCs/>
          <w:sz w:val="36"/>
          <w:szCs w:val="36"/>
        </w:rPr>
      </w:pPr>
      <w:r w:rsidRPr="0062658B">
        <w:rPr>
          <w:rFonts w:ascii="Times New Roman" w:hAnsi="Times New Roman" w:cs="Times New Roman"/>
          <w:b/>
          <w:bCs/>
          <w:sz w:val="36"/>
          <w:szCs w:val="36"/>
        </w:rPr>
        <w:t>FICHE TECHNIQUE REPERTOIRE DALC 2024 DE CITES UNIES FRANCE</w:t>
      </w:r>
    </w:p>
    <w:p w14:paraId="41DB54F5" w14:textId="77777777" w:rsidR="0062658B" w:rsidRDefault="0062658B">
      <w:pPr>
        <w:pBdr>
          <w:bottom w:val="single" w:sz="12" w:space="1" w:color="auto"/>
        </w:pBdr>
      </w:pPr>
    </w:p>
    <w:p w14:paraId="2BF184AE" w14:textId="61C3918D" w:rsidR="00766D7E" w:rsidRPr="00766D7E" w:rsidRDefault="00766D7E" w:rsidP="00766D7E">
      <w:pPr>
        <w:jc w:val="right"/>
        <w:rPr>
          <w:rFonts w:ascii="Times New Roman" w:hAnsi="Times New Roman" w:cs="Times New Roman"/>
        </w:rPr>
      </w:pPr>
    </w:p>
    <w:p w14:paraId="6C5C4585" w14:textId="1F10949C" w:rsidR="00766D7E" w:rsidRDefault="00766D7E" w:rsidP="00766D7E">
      <w:pPr>
        <w:rPr>
          <w:rFonts w:ascii="Times New Roman" w:hAnsi="Times New Roman" w:cs="Times New Roman"/>
        </w:rPr>
      </w:pPr>
    </w:p>
    <w:p w14:paraId="5A21E75B" w14:textId="5E242499" w:rsidR="0069633A" w:rsidRDefault="0069633A" w:rsidP="00766D7E">
      <w:pPr>
        <w:rPr>
          <w:rFonts w:ascii="Times New Roman" w:hAnsi="Times New Roman" w:cs="Times New Roman"/>
        </w:rPr>
      </w:pPr>
    </w:p>
    <w:p w14:paraId="7D07F444" w14:textId="77777777" w:rsidR="003006E1" w:rsidRPr="002731D4" w:rsidRDefault="003006E1" w:rsidP="003006E1">
      <w:pPr>
        <w:jc w:val="both"/>
        <w:rPr>
          <w:rFonts w:ascii="Times New Roman" w:hAnsi="Times New Roman" w:cs="Times New Roman"/>
          <w:b/>
          <w:bCs/>
          <w:u w:val="single"/>
        </w:rPr>
      </w:pPr>
      <w:r w:rsidRPr="002731D4">
        <w:rPr>
          <w:rFonts w:ascii="Times New Roman" w:hAnsi="Times New Roman" w:cs="Times New Roman"/>
          <w:b/>
          <w:bCs/>
          <w:u w:val="single"/>
        </w:rPr>
        <w:t>Objectif de la fiche</w:t>
      </w:r>
      <w:r>
        <w:rPr>
          <w:rFonts w:ascii="Times New Roman" w:hAnsi="Times New Roman" w:cs="Times New Roman"/>
          <w:b/>
          <w:bCs/>
          <w:u w:val="single"/>
        </w:rPr>
        <w:t xml:space="preserve"> technique</w:t>
      </w:r>
    </w:p>
    <w:p w14:paraId="3532DC66" w14:textId="77777777" w:rsidR="003006E1" w:rsidRPr="002731D4" w:rsidRDefault="003006E1" w:rsidP="003006E1">
      <w:pPr>
        <w:jc w:val="both"/>
        <w:rPr>
          <w:rFonts w:ascii="Times New Roman" w:hAnsi="Times New Roman" w:cs="Times New Roman"/>
        </w:rPr>
      </w:pPr>
    </w:p>
    <w:p w14:paraId="7B3E0D18" w14:textId="77777777" w:rsidR="003006E1" w:rsidRPr="002731D4" w:rsidRDefault="003006E1" w:rsidP="003006E1">
      <w:pPr>
        <w:jc w:val="both"/>
        <w:rPr>
          <w:rFonts w:ascii="Times New Roman" w:hAnsi="Times New Roman" w:cs="Times New Roman"/>
        </w:rPr>
      </w:pPr>
      <w:r w:rsidRPr="002731D4">
        <w:rPr>
          <w:rFonts w:ascii="Times New Roman" w:hAnsi="Times New Roman" w:cs="Times New Roman"/>
        </w:rPr>
        <w:t>Cette fiche technique est réalisé</w:t>
      </w:r>
      <w:r>
        <w:rPr>
          <w:rFonts w:ascii="Times New Roman" w:hAnsi="Times New Roman" w:cs="Times New Roman"/>
        </w:rPr>
        <w:t>e</w:t>
      </w:r>
      <w:r w:rsidRPr="002731D4">
        <w:rPr>
          <w:rFonts w:ascii="Times New Roman" w:hAnsi="Times New Roman" w:cs="Times New Roman"/>
        </w:rPr>
        <w:t xml:space="preserve"> dans le cadre des travaux menés par l</w:t>
      </w:r>
      <w:r>
        <w:rPr>
          <w:rFonts w:ascii="Times New Roman" w:hAnsi="Times New Roman" w:cs="Times New Roman"/>
        </w:rPr>
        <w:t xml:space="preserve">a </w:t>
      </w:r>
      <w:r w:rsidRPr="00B92F9A">
        <w:rPr>
          <w:rFonts w:ascii="Times New Roman" w:hAnsi="Times New Roman" w:cs="Times New Roman"/>
          <w:b/>
          <w:bCs/>
        </w:rPr>
        <w:t>Dynamique Amérique latine et Caraïbes</w:t>
      </w:r>
      <w:r>
        <w:rPr>
          <w:rFonts w:ascii="Times New Roman" w:hAnsi="Times New Roman" w:cs="Times New Roman"/>
          <w:b/>
          <w:bCs/>
        </w:rPr>
        <w:t xml:space="preserve"> (DALC)</w:t>
      </w:r>
      <w:r w:rsidRPr="002731D4">
        <w:rPr>
          <w:rFonts w:ascii="Times New Roman" w:hAnsi="Times New Roman" w:cs="Times New Roman"/>
        </w:rPr>
        <w:t xml:space="preserve"> de Cités Unies France. Ce groupe a pour but d’offrir aux collectivités territoriales un espace d’échange et de dialogue, permettant de porter les enjeux de l’action internationale des collectivités au sein de la région Amérique latine et Caraïbes. </w:t>
      </w:r>
    </w:p>
    <w:p w14:paraId="16893BF8" w14:textId="77777777" w:rsidR="003006E1" w:rsidRPr="002731D4" w:rsidRDefault="003006E1" w:rsidP="003006E1">
      <w:pPr>
        <w:jc w:val="both"/>
        <w:rPr>
          <w:rFonts w:ascii="Times New Roman" w:hAnsi="Times New Roman" w:cs="Times New Roman"/>
        </w:rPr>
      </w:pPr>
    </w:p>
    <w:p w14:paraId="29CE6273" w14:textId="14D6C98A" w:rsidR="003006E1" w:rsidRDefault="003006E1" w:rsidP="003006E1">
      <w:pPr>
        <w:jc w:val="both"/>
        <w:rPr>
          <w:rFonts w:ascii="Times New Roman" w:hAnsi="Times New Roman" w:cs="Times New Roman"/>
        </w:rPr>
      </w:pPr>
      <w:r w:rsidRPr="002731D4">
        <w:rPr>
          <w:rFonts w:ascii="Times New Roman" w:hAnsi="Times New Roman" w:cs="Times New Roman"/>
        </w:rPr>
        <w:t xml:space="preserve">Les données récoltées dans cette enquête seront utilisées par Cités Unies France afin de concevoir un </w:t>
      </w:r>
      <w:r w:rsidRPr="00B92F9A">
        <w:rPr>
          <w:rFonts w:ascii="Times New Roman" w:hAnsi="Times New Roman" w:cs="Times New Roman"/>
          <w:b/>
          <w:bCs/>
        </w:rPr>
        <w:t>répertoire recensant les partenariats de coopération décentralisée entre des collectivités territoriales françaises et latino-américaines / caribéennes</w:t>
      </w:r>
      <w:r w:rsidRPr="002731D4">
        <w:rPr>
          <w:rFonts w:ascii="Times New Roman" w:hAnsi="Times New Roman" w:cs="Times New Roman"/>
        </w:rPr>
        <w:t>. Ce répertoire sera communiqué aux collectivités ayant participé à l’enquête.</w:t>
      </w:r>
    </w:p>
    <w:p w14:paraId="4958805F" w14:textId="67F7B683" w:rsidR="00097932" w:rsidRPr="002731D4" w:rsidRDefault="00097932" w:rsidP="003006E1">
      <w:pPr>
        <w:jc w:val="both"/>
        <w:rPr>
          <w:rFonts w:ascii="Times New Roman" w:hAnsi="Times New Roman" w:cs="Times New Roman"/>
        </w:rPr>
      </w:pPr>
      <w:r>
        <w:rPr>
          <w:rFonts w:ascii="Times New Roman" w:hAnsi="Times New Roman" w:cs="Times New Roman"/>
        </w:rPr>
        <w:t xml:space="preserve">La publication de ce répertoire, dont votre projet fera partie des coopérations recensées, valorisera ainsi les actions internationales conduites par votre collectivité. </w:t>
      </w:r>
      <w:r w:rsidRPr="00E36A3F">
        <w:rPr>
          <w:rFonts w:ascii="Times New Roman" w:hAnsi="Times New Roman" w:cs="Times New Roman"/>
          <w:b/>
          <w:bCs/>
        </w:rPr>
        <w:t>Si vous souhaitez mettre en valeur votre territoire, nous vous invitons donc à remplir le document ci-dessous !</w:t>
      </w:r>
      <w:r>
        <w:rPr>
          <w:rFonts w:ascii="Times New Roman" w:hAnsi="Times New Roman" w:cs="Times New Roman"/>
        </w:rPr>
        <w:t xml:space="preserve"> </w:t>
      </w:r>
    </w:p>
    <w:p w14:paraId="6DA3A8F2" w14:textId="77777777" w:rsidR="003006E1" w:rsidRPr="002731D4" w:rsidRDefault="003006E1" w:rsidP="003006E1">
      <w:pPr>
        <w:jc w:val="both"/>
        <w:rPr>
          <w:rFonts w:ascii="Times New Roman" w:hAnsi="Times New Roman" w:cs="Times New Roman"/>
        </w:rPr>
      </w:pPr>
    </w:p>
    <w:p w14:paraId="3A953D95" w14:textId="77777777" w:rsidR="003006E1" w:rsidRDefault="003006E1" w:rsidP="003006E1">
      <w:pPr>
        <w:jc w:val="both"/>
        <w:rPr>
          <w:rFonts w:ascii="Times New Roman" w:hAnsi="Times New Roman" w:cs="Times New Roman"/>
          <w:b/>
          <w:bCs/>
          <w:u w:val="single"/>
        </w:rPr>
      </w:pPr>
      <w:r w:rsidRPr="00B92F9A">
        <w:rPr>
          <w:rFonts w:ascii="Times New Roman" w:hAnsi="Times New Roman" w:cs="Times New Roman"/>
          <w:b/>
          <w:bCs/>
          <w:u w:val="single"/>
        </w:rPr>
        <w:t xml:space="preserve">Consignes : </w:t>
      </w:r>
    </w:p>
    <w:p w14:paraId="0A6845BD" w14:textId="77777777" w:rsidR="003006E1" w:rsidRPr="00B92F9A" w:rsidRDefault="003006E1" w:rsidP="003006E1">
      <w:pPr>
        <w:jc w:val="both"/>
        <w:rPr>
          <w:rFonts w:ascii="Times New Roman" w:hAnsi="Times New Roman" w:cs="Times New Roman"/>
          <w:b/>
          <w:bCs/>
          <w:u w:val="single"/>
        </w:rPr>
      </w:pPr>
    </w:p>
    <w:p w14:paraId="5D481782" w14:textId="77777777" w:rsidR="003006E1" w:rsidRPr="002731D4" w:rsidRDefault="003006E1" w:rsidP="003006E1">
      <w:pPr>
        <w:jc w:val="both"/>
        <w:rPr>
          <w:rFonts w:ascii="Times New Roman" w:hAnsi="Times New Roman" w:cs="Times New Roman"/>
        </w:rPr>
      </w:pPr>
      <w:r w:rsidRPr="002731D4">
        <w:rPr>
          <w:rFonts w:ascii="Times New Roman" w:hAnsi="Times New Roman" w:cs="Times New Roman"/>
        </w:rPr>
        <w:t xml:space="preserve">Merci d’indiquer : </w:t>
      </w:r>
    </w:p>
    <w:p w14:paraId="31BACABE" w14:textId="77777777" w:rsidR="003006E1" w:rsidRPr="002731D4" w:rsidRDefault="003006E1" w:rsidP="003006E1">
      <w:pPr>
        <w:pStyle w:val="Paragraphedeliste"/>
        <w:numPr>
          <w:ilvl w:val="0"/>
          <w:numId w:val="4"/>
        </w:numPr>
        <w:jc w:val="both"/>
        <w:rPr>
          <w:rFonts w:ascii="Times New Roman" w:hAnsi="Times New Roman" w:cs="Times New Roman"/>
        </w:rPr>
      </w:pPr>
      <w:r w:rsidRPr="002731D4">
        <w:rPr>
          <w:rFonts w:ascii="Times New Roman" w:hAnsi="Times New Roman" w:cs="Times New Roman"/>
        </w:rPr>
        <w:t>Les projets de coopération en cours (renouvelés et récents)</w:t>
      </w:r>
    </w:p>
    <w:p w14:paraId="66009FCE" w14:textId="77777777" w:rsidR="003006E1" w:rsidRPr="002731D4" w:rsidRDefault="003006E1" w:rsidP="003006E1">
      <w:pPr>
        <w:pStyle w:val="Paragraphedeliste"/>
        <w:numPr>
          <w:ilvl w:val="0"/>
          <w:numId w:val="4"/>
        </w:numPr>
        <w:jc w:val="both"/>
        <w:rPr>
          <w:rFonts w:ascii="Times New Roman" w:hAnsi="Times New Roman" w:cs="Times New Roman"/>
        </w:rPr>
      </w:pPr>
      <w:r w:rsidRPr="002731D4">
        <w:rPr>
          <w:rFonts w:ascii="Times New Roman" w:hAnsi="Times New Roman" w:cs="Times New Roman"/>
        </w:rPr>
        <w:t>Les projets de coopération qui viennent de s’achever</w:t>
      </w:r>
    </w:p>
    <w:p w14:paraId="40FF984C" w14:textId="77777777" w:rsidR="003006E1" w:rsidRPr="002731D4" w:rsidRDefault="003006E1" w:rsidP="003006E1">
      <w:pPr>
        <w:pStyle w:val="Paragraphedeliste"/>
        <w:numPr>
          <w:ilvl w:val="0"/>
          <w:numId w:val="4"/>
        </w:numPr>
        <w:jc w:val="both"/>
        <w:rPr>
          <w:rFonts w:ascii="Times New Roman" w:hAnsi="Times New Roman" w:cs="Times New Roman"/>
        </w:rPr>
      </w:pPr>
      <w:r w:rsidRPr="002731D4">
        <w:rPr>
          <w:rFonts w:ascii="Times New Roman" w:hAnsi="Times New Roman" w:cs="Times New Roman"/>
        </w:rPr>
        <w:t>Les projets prévus et / ou sur le point d’être mis en place</w:t>
      </w:r>
    </w:p>
    <w:p w14:paraId="28827C1E" w14:textId="4CCEB2CD" w:rsidR="003006E1" w:rsidRDefault="003006E1" w:rsidP="003006E1">
      <w:pPr>
        <w:jc w:val="both"/>
        <w:rPr>
          <w:rFonts w:ascii="Times New Roman" w:hAnsi="Times New Roman" w:cs="Times New Roman"/>
        </w:rPr>
      </w:pPr>
      <w:r w:rsidRPr="00B92F9A">
        <w:rPr>
          <w:rFonts w:ascii="Times New Roman" w:hAnsi="Times New Roman" w:cs="Times New Roman"/>
          <w:i/>
          <w:iCs/>
        </w:rPr>
        <w:t xml:space="preserve">(Dans le cas où vous auriez plusieurs partenariats ou projets, </w:t>
      </w:r>
      <w:r w:rsidRPr="0013242F">
        <w:rPr>
          <w:rFonts w:ascii="Times New Roman" w:hAnsi="Times New Roman" w:cs="Times New Roman"/>
          <w:i/>
          <w:iCs/>
          <w:u w:val="single"/>
        </w:rPr>
        <w:t>merci de</w:t>
      </w:r>
      <w:r w:rsidR="00E36A3F" w:rsidRPr="0013242F">
        <w:rPr>
          <w:rFonts w:ascii="Times New Roman" w:hAnsi="Times New Roman" w:cs="Times New Roman"/>
          <w:i/>
          <w:iCs/>
          <w:u w:val="single"/>
        </w:rPr>
        <w:t xml:space="preserve"> bien vouloir nous rendre une fiche technique par partenariat / projet</w:t>
      </w:r>
      <w:r w:rsidRPr="00B92F9A">
        <w:rPr>
          <w:rFonts w:ascii="Times New Roman" w:hAnsi="Times New Roman" w:cs="Times New Roman"/>
          <w:i/>
          <w:iCs/>
        </w:rPr>
        <w:t xml:space="preserve">.) </w:t>
      </w:r>
    </w:p>
    <w:p w14:paraId="30E062F1" w14:textId="77777777" w:rsidR="003006E1" w:rsidRDefault="003006E1" w:rsidP="003006E1">
      <w:pPr>
        <w:jc w:val="both"/>
        <w:rPr>
          <w:rFonts w:ascii="Times New Roman" w:hAnsi="Times New Roman" w:cs="Times New Roman"/>
        </w:rPr>
      </w:pPr>
    </w:p>
    <w:p w14:paraId="2B407B70" w14:textId="77777777" w:rsidR="003006E1" w:rsidRDefault="003006E1" w:rsidP="003006E1">
      <w:pPr>
        <w:jc w:val="both"/>
        <w:rPr>
          <w:rFonts w:ascii="Times New Roman" w:hAnsi="Times New Roman" w:cs="Times New Roman"/>
          <w:b/>
          <w:bCs/>
          <w:u w:val="single"/>
        </w:rPr>
      </w:pPr>
      <w:r w:rsidRPr="00B92F9A">
        <w:rPr>
          <w:rFonts w:ascii="Times New Roman" w:hAnsi="Times New Roman" w:cs="Times New Roman"/>
          <w:b/>
          <w:bCs/>
          <w:u w:val="single"/>
        </w:rPr>
        <w:t xml:space="preserve">Contact </w:t>
      </w:r>
    </w:p>
    <w:p w14:paraId="63CC40E4" w14:textId="77777777" w:rsidR="003006E1" w:rsidRPr="00B92F9A" w:rsidRDefault="003006E1" w:rsidP="003006E1">
      <w:pPr>
        <w:jc w:val="both"/>
        <w:rPr>
          <w:rFonts w:ascii="Times New Roman" w:hAnsi="Times New Roman" w:cs="Times New Roman"/>
          <w:b/>
          <w:bCs/>
          <w:u w:val="single"/>
        </w:rPr>
      </w:pPr>
    </w:p>
    <w:p w14:paraId="2DE2566D" w14:textId="77777777" w:rsidR="003006E1" w:rsidRDefault="003006E1" w:rsidP="003006E1">
      <w:pPr>
        <w:jc w:val="both"/>
        <w:rPr>
          <w:rFonts w:ascii="Times New Roman" w:hAnsi="Times New Roman" w:cs="Times New Roman"/>
        </w:rPr>
      </w:pPr>
      <w:r>
        <w:rPr>
          <w:rFonts w:ascii="Times New Roman" w:hAnsi="Times New Roman" w:cs="Times New Roman"/>
        </w:rPr>
        <w:t xml:space="preserve">Pour renvoyer la fiche complétée ou si vous avez besoin de plus d’informations, merci de bien vouloir contacter : </w:t>
      </w:r>
    </w:p>
    <w:p w14:paraId="5F1A6724" w14:textId="77777777" w:rsidR="003006E1" w:rsidRDefault="003006E1" w:rsidP="003006E1">
      <w:pPr>
        <w:jc w:val="both"/>
        <w:rPr>
          <w:rFonts w:ascii="Times New Roman" w:hAnsi="Times New Roman" w:cs="Times New Roman"/>
        </w:rPr>
      </w:pPr>
      <w:r w:rsidRPr="00B92F9A">
        <w:rPr>
          <w:rFonts w:ascii="Times New Roman" w:hAnsi="Times New Roman" w:cs="Times New Roman"/>
          <w:i/>
          <w:iCs/>
        </w:rPr>
        <w:t>Enora Kergutuil</w:t>
      </w:r>
      <w:r>
        <w:rPr>
          <w:rFonts w:ascii="Times New Roman" w:hAnsi="Times New Roman" w:cs="Times New Roman"/>
        </w:rPr>
        <w:t xml:space="preserve"> – </w:t>
      </w:r>
      <w:hyperlink r:id="rId6" w:history="1">
        <w:r w:rsidRPr="00356D82">
          <w:rPr>
            <w:rStyle w:val="Lienhypertexte"/>
            <w:rFonts w:ascii="Times New Roman" w:hAnsi="Times New Roman" w:cs="Times New Roman"/>
          </w:rPr>
          <w:t>appui.conseil@cites-unies-france.org</w:t>
        </w:r>
      </w:hyperlink>
      <w:r>
        <w:rPr>
          <w:rFonts w:ascii="Times New Roman" w:hAnsi="Times New Roman" w:cs="Times New Roman"/>
        </w:rPr>
        <w:t xml:space="preserve"> </w:t>
      </w:r>
    </w:p>
    <w:p w14:paraId="72E14B85" w14:textId="35768DC2" w:rsidR="003006E1" w:rsidRPr="003006E1" w:rsidRDefault="003006E1" w:rsidP="003006E1">
      <w:pPr>
        <w:jc w:val="both"/>
        <w:rPr>
          <w:rFonts w:ascii="Times New Roman" w:hAnsi="Times New Roman" w:cs="Times New Roman"/>
        </w:rPr>
      </w:pPr>
      <w:r>
        <w:rPr>
          <w:rFonts w:ascii="Times New Roman" w:hAnsi="Times New Roman" w:cs="Times New Roman"/>
          <w:b/>
          <w:bCs/>
          <w:color w:val="2F5496" w:themeColor="accent1" w:themeShade="BF"/>
          <w:sz w:val="32"/>
          <w:szCs w:val="32"/>
        </w:rPr>
        <w:br w:type="page"/>
      </w:r>
    </w:p>
    <w:p w14:paraId="2B9CDF3E" w14:textId="123ABFEB" w:rsidR="0062658B" w:rsidRPr="00CE78C7" w:rsidRDefault="0062658B" w:rsidP="0062658B">
      <w:pPr>
        <w:jc w:val="center"/>
        <w:rPr>
          <w:rFonts w:ascii="Times New Roman" w:hAnsi="Times New Roman" w:cs="Times New Roman"/>
          <w:b/>
          <w:bCs/>
          <w:color w:val="2F5496" w:themeColor="accent1" w:themeShade="BF"/>
          <w:sz w:val="32"/>
          <w:szCs w:val="32"/>
        </w:rPr>
      </w:pPr>
      <w:r w:rsidRPr="00CE78C7">
        <w:rPr>
          <w:rFonts w:ascii="Times New Roman" w:hAnsi="Times New Roman" w:cs="Times New Roman"/>
          <w:b/>
          <w:bCs/>
          <w:color w:val="2F5496" w:themeColor="accent1" w:themeShade="BF"/>
          <w:sz w:val="32"/>
          <w:szCs w:val="32"/>
        </w:rPr>
        <w:lastRenderedPageBreak/>
        <w:t>Nom de la collectivité française – Nom de la collectivité latino-américaine ou caribéenne</w:t>
      </w:r>
    </w:p>
    <w:p w14:paraId="2B96A919" w14:textId="11228F30" w:rsidR="0062658B" w:rsidRDefault="003006E1" w:rsidP="003006E1">
      <w:pPr>
        <w:jc w:val="right"/>
        <w:rPr>
          <w:rFonts w:ascii="Times New Roman" w:hAnsi="Times New Roman" w:cs="Times New Roman"/>
        </w:rPr>
      </w:pPr>
      <w:r>
        <w:rPr>
          <w:rFonts w:ascii="Times New Roman" w:hAnsi="Times New Roman" w:cs="Times New Roman"/>
        </w:rPr>
        <w:t xml:space="preserve">(Mis à jour le </w:t>
      </w:r>
      <w:r w:rsidRPr="003006E1">
        <w:rPr>
          <w:rFonts w:ascii="Times New Roman" w:hAnsi="Times New Roman" w:cs="Times New Roman"/>
          <w:i/>
          <w:iCs/>
        </w:rPr>
        <w:t>date</w:t>
      </w:r>
      <w:r>
        <w:rPr>
          <w:rFonts w:ascii="Times New Roman" w:hAnsi="Times New Roman" w:cs="Times New Roman"/>
        </w:rPr>
        <w:t>)</w:t>
      </w:r>
    </w:p>
    <w:p w14:paraId="0B2B4885" w14:textId="77777777" w:rsidR="0069633A" w:rsidRDefault="0069633A" w:rsidP="00766D7E">
      <w:pPr>
        <w:rPr>
          <w:rFonts w:ascii="Times New Roman" w:hAnsi="Times New Roman" w:cs="Times New Roman"/>
        </w:rPr>
      </w:pPr>
    </w:p>
    <w:p w14:paraId="0641B4EA" w14:textId="049E833C" w:rsidR="00766D7E" w:rsidRDefault="00766D7E" w:rsidP="002A4E49">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t>Contacts</w:t>
      </w:r>
    </w:p>
    <w:p w14:paraId="121BD3F0" w14:textId="2D219777" w:rsidR="00766D7E" w:rsidRDefault="00766D7E" w:rsidP="00766D7E">
      <w:pPr>
        <w:rPr>
          <w:rFonts w:ascii="Times New Roman" w:hAnsi="Times New Roman" w:cs="Times New Roman"/>
          <w:b/>
          <w:bCs/>
          <w:color w:val="4472C4" w:themeColor="accent1"/>
        </w:rPr>
      </w:pPr>
    </w:p>
    <w:p w14:paraId="7CBC6D25" w14:textId="77777777" w:rsidR="002A4E49" w:rsidRDefault="002A4E49" w:rsidP="00766D7E">
      <w:pPr>
        <w:rPr>
          <w:rFonts w:ascii="Times New Roman" w:hAnsi="Times New Roman" w:cs="Times New Roman"/>
          <w:b/>
          <w:bCs/>
          <w:u w:val="single"/>
        </w:rPr>
      </w:pPr>
    </w:p>
    <w:tbl>
      <w:tblPr>
        <w:tblStyle w:val="Grilledutableau"/>
        <w:tblW w:w="0" w:type="auto"/>
        <w:tblLook w:val="04A0" w:firstRow="1" w:lastRow="0" w:firstColumn="1" w:lastColumn="0" w:noHBand="0" w:noVBand="1"/>
      </w:tblPr>
      <w:tblGrid>
        <w:gridCol w:w="2122"/>
        <w:gridCol w:w="6934"/>
      </w:tblGrid>
      <w:tr w:rsidR="00766D7E" w14:paraId="6C24B729" w14:textId="77777777" w:rsidTr="0069633A">
        <w:trPr>
          <w:trHeight w:val="414"/>
        </w:trPr>
        <w:tc>
          <w:tcPr>
            <w:tcW w:w="9056" w:type="dxa"/>
            <w:gridSpan w:val="2"/>
            <w:shd w:val="clear" w:color="auto" w:fill="2F5496" w:themeFill="accent1" w:themeFillShade="BF"/>
          </w:tcPr>
          <w:p w14:paraId="76927879" w14:textId="5572D9C4" w:rsidR="00766D7E" w:rsidRPr="00637744" w:rsidRDefault="00766D7E" w:rsidP="00637744">
            <w:pPr>
              <w:rPr>
                <w:rFonts w:ascii="Times New Roman" w:hAnsi="Times New Roman" w:cs="Times New Roman"/>
                <w:b/>
                <w:bCs/>
              </w:rPr>
            </w:pPr>
            <w:r w:rsidRPr="0069633A">
              <w:rPr>
                <w:rFonts w:ascii="Times New Roman" w:hAnsi="Times New Roman" w:cs="Times New Roman"/>
                <w:b/>
                <w:bCs/>
                <w:color w:val="FFFFFF" w:themeColor="background1"/>
              </w:rPr>
              <w:t>Nom de la collectivité française</w:t>
            </w:r>
          </w:p>
        </w:tc>
      </w:tr>
      <w:tr w:rsidR="00766D7E" w14:paraId="6A7CA80D" w14:textId="77777777" w:rsidTr="0069633A">
        <w:trPr>
          <w:trHeight w:val="406"/>
        </w:trPr>
        <w:tc>
          <w:tcPr>
            <w:tcW w:w="9056" w:type="dxa"/>
            <w:gridSpan w:val="2"/>
            <w:tcBorders>
              <w:bottom w:val="single" w:sz="4" w:space="0" w:color="auto"/>
            </w:tcBorders>
            <w:shd w:val="clear" w:color="auto" w:fill="D9E2F3" w:themeFill="accent1" w:themeFillTint="33"/>
          </w:tcPr>
          <w:p w14:paraId="52B45062" w14:textId="74E03ECA" w:rsidR="00766D7E" w:rsidRPr="00637744" w:rsidRDefault="00766D7E" w:rsidP="00766D7E">
            <w:pPr>
              <w:rPr>
                <w:rFonts w:ascii="Times New Roman" w:hAnsi="Times New Roman" w:cs="Times New Roman"/>
                <w:b/>
                <w:bCs/>
              </w:rPr>
            </w:pPr>
            <w:r w:rsidRPr="00637744">
              <w:rPr>
                <w:rFonts w:ascii="Times New Roman" w:hAnsi="Times New Roman" w:cs="Times New Roman"/>
                <w:b/>
                <w:bCs/>
              </w:rPr>
              <w:t xml:space="preserve">Président(e) ou Maire </w:t>
            </w:r>
          </w:p>
        </w:tc>
      </w:tr>
      <w:tr w:rsidR="00766D7E" w14:paraId="09C09A5A" w14:textId="77777777" w:rsidTr="001A0478">
        <w:trPr>
          <w:trHeight w:val="425"/>
        </w:trPr>
        <w:tc>
          <w:tcPr>
            <w:tcW w:w="2122" w:type="dxa"/>
            <w:tcBorders>
              <w:bottom w:val="single" w:sz="4" w:space="0" w:color="auto"/>
            </w:tcBorders>
          </w:tcPr>
          <w:p w14:paraId="4B47DC81" w14:textId="77777777" w:rsidR="00766D7E" w:rsidRPr="00766D7E" w:rsidRDefault="00766D7E" w:rsidP="00766D7E">
            <w:pPr>
              <w:rPr>
                <w:rFonts w:ascii="Times New Roman" w:hAnsi="Times New Roman" w:cs="Times New Roman"/>
              </w:rPr>
            </w:pPr>
          </w:p>
        </w:tc>
        <w:tc>
          <w:tcPr>
            <w:tcW w:w="6934" w:type="dxa"/>
            <w:tcBorders>
              <w:bottom w:val="single" w:sz="4" w:space="0" w:color="auto"/>
            </w:tcBorders>
          </w:tcPr>
          <w:p w14:paraId="1EE31C47" w14:textId="5A40DA99" w:rsidR="00766D7E" w:rsidRPr="0069633A" w:rsidRDefault="00766D7E" w:rsidP="00766D7E">
            <w:pPr>
              <w:rPr>
                <w:rFonts w:ascii="Times New Roman" w:hAnsi="Times New Roman" w:cs="Times New Roman"/>
                <w:b/>
                <w:bCs/>
              </w:rPr>
            </w:pPr>
            <w:r w:rsidRPr="0069633A">
              <w:rPr>
                <w:rFonts w:ascii="Times New Roman" w:hAnsi="Times New Roman" w:cs="Times New Roman"/>
                <w:b/>
                <w:bCs/>
              </w:rPr>
              <w:t xml:space="preserve">M. / Mme </w:t>
            </w:r>
          </w:p>
        </w:tc>
      </w:tr>
      <w:tr w:rsidR="00766D7E" w14:paraId="532D3266" w14:textId="77777777" w:rsidTr="001A0478">
        <w:trPr>
          <w:trHeight w:val="418"/>
        </w:trPr>
        <w:tc>
          <w:tcPr>
            <w:tcW w:w="2122" w:type="dxa"/>
            <w:tcBorders>
              <w:top w:val="single" w:sz="4" w:space="0" w:color="auto"/>
              <w:left w:val="single" w:sz="4" w:space="0" w:color="auto"/>
              <w:bottom w:val="single" w:sz="4" w:space="0" w:color="auto"/>
              <w:right w:val="single" w:sz="4" w:space="0" w:color="auto"/>
            </w:tcBorders>
          </w:tcPr>
          <w:p w14:paraId="3CEE17E8" w14:textId="77777777" w:rsidR="00766D7E" w:rsidRPr="00766D7E" w:rsidRDefault="00766D7E" w:rsidP="00766D7E">
            <w:pPr>
              <w:rPr>
                <w:rFonts w:ascii="Times New Roman" w:hAnsi="Times New Roman" w:cs="Times New Roman"/>
              </w:rPr>
            </w:pPr>
          </w:p>
        </w:tc>
        <w:tc>
          <w:tcPr>
            <w:tcW w:w="6934" w:type="dxa"/>
            <w:tcBorders>
              <w:top w:val="single" w:sz="4" w:space="0" w:color="auto"/>
              <w:left w:val="single" w:sz="4" w:space="0" w:color="auto"/>
              <w:bottom w:val="single" w:sz="4" w:space="0" w:color="auto"/>
              <w:right w:val="single" w:sz="4" w:space="0" w:color="auto"/>
            </w:tcBorders>
          </w:tcPr>
          <w:p w14:paraId="1517F560" w14:textId="7855A998" w:rsidR="00766D7E" w:rsidRPr="00766D7E" w:rsidRDefault="00766D7E" w:rsidP="00766D7E">
            <w:pPr>
              <w:rPr>
                <w:rFonts w:ascii="Times New Roman" w:hAnsi="Times New Roman" w:cs="Times New Roman"/>
              </w:rPr>
            </w:pPr>
            <w:r>
              <w:rPr>
                <w:rFonts w:ascii="Times New Roman" w:hAnsi="Times New Roman" w:cs="Times New Roman"/>
              </w:rPr>
              <w:t>Adresse :</w:t>
            </w:r>
          </w:p>
        </w:tc>
      </w:tr>
      <w:tr w:rsidR="00766D7E" w14:paraId="4E18198E" w14:textId="77777777" w:rsidTr="001A0478">
        <w:tc>
          <w:tcPr>
            <w:tcW w:w="2122" w:type="dxa"/>
            <w:tcBorders>
              <w:top w:val="single" w:sz="4" w:space="0" w:color="auto"/>
            </w:tcBorders>
          </w:tcPr>
          <w:p w14:paraId="07F35AAF" w14:textId="77777777" w:rsidR="00766D7E" w:rsidRDefault="00766D7E" w:rsidP="00766D7E">
            <w:pPr>
              <w:rPr>
                <w:rFonts w:ascii="Times New Roman" w:hAnsi="Times New Roman" w:cs="Times New Roman"/>
                <w:b/>
                <w:bCs/>
                <w:u w:val="single"/>
              </w:rPr>
            </w:pPr>
          </w:p>
        </w:tc>
        <w:tc>
          <w:tcPr>
            <w:tcW w:w="6934" w:type="dxa"/>
            <w:tcBorders>
              <w:top w:val="single" w:sz="4" w:space="0" w:color="auto"/>
            </w:tcBorders>
          </w:tcPr>
          <w:p w14:paraId="1DEAA712" w14:textId="1ED1FED7" w:rsidR="00766D7E" w:rsidRPr="00766D7E" w:rsidRDefault="00766D7E" w:rsidP="00766D7E">
            <w:pPr>
              <w:rPr>
                <w:rFonts w:ascii="Times New Roman" w:hAnsi="Times New Roman" w:cs="Times New Roman"/>
              </w:rPr>
            </w:pPr>
            <w:r w:rsidRPr="00766D7E">
              <w:rPr>
                <w:rFonts w:ascii="Times New Roman" w:hAnsi="Times New Roman" w:cs="Times New Roman"/>
              </w:rPr>
              <w:t xml:space="preserve">Tél : </w:t>
            </w:r>
          </w:p>
        </w:tc>
      </w:tr>
      <w:tr w:rsidR="00766D7E" w14:paraId="583867CB" w14:textId="77777777" w:rsidTr="00766D7E">
        <w:tc>
          <w:tcPr>
            <w:tcW w:w="2122" w:type="dxa"/>
          </w:tcPr>
          <w:p w14:paraId="0D994963" w14:textId="77777777" w:rsidR="00766D7E" w:rsidRDefault="00766D7E" w:rsidP="00766D7E">
            <w:pPr>
              <w:rPr>
                <w:rFonts w:ascii="Times New Roman" w:hAnsi="Times New Roman" w:cs="Times New Roman"/>
                <w:b/>
                <w:bCs/>
                <w:u w:val="single"/>
              </w:rPr>
            </w:pPr>
          </w:p>
        </w:tc>
        <w:tc>
          <w:tcPr>
            <w:tcW w:w="6934" w:type="dxa"/>
          </w:tcPr>
          <w:p w14:paraId="014AB61A" w14:textId="77777777" w:rsidR="00766D7E" w:rsidRPr="00766D7E" w:rsidRDefault="00766D7E" w:rsidP="00766D7E">
            <w:pPr>
              <w:rPr>
                <w:rFonts w:ascii="Times New Roman" w:hAnsi="Times New Roman" w:cs="Times New Roman"/>
              </w:rPr>
            </w:pPr>
            <w:r w:rsidRPr="00766D7E">
              <w:rPr>
                <w:rFonts w:ascii="Times New Roman" w:hAnsi="Times New Roman" w:cs="Times New Roman"/>
              </w:rPr>
              <w:t>Site internet :</w:t>
            </w:r>
          </w:p>
          <w:p w14:paraId="4CA1048D" w14:textId="55800058" w:rsidR="00766D7E" w:rsidRPr="00766D7E" w:rsidRDefault="00766D7E" w:rsidP="00766D7E">
            <w:pPr>
              <w:rPr>
                <w:rFonts w:ascii="Times New Roman" w:hAnsi="Times New Roman" w:cs="Times New Roman"/>
              </w:rPr>
            </w:pPr>
            <w:r w:rsidRPr="00766D7E">
              <w:rPr>
                <w:rFonts w:ascii="Times New Roman" w:hAnsi="Times New Roman" w:cs="Times New Roman"/>
              </w:rPr>
              <w:t xml:space="preserve">Email </w:t>
            </w:r>
          </w:p>
        </w:tc>
      </w:tr>
      <w:tr w:rsidR="00766D7E" w14:paraId="3051833F" w14:textId="77777777" w:rsidTr="0069633A">
        <w:tc>
          <w:tcPr>
            <w:tcW w:w="9056" w:type="dxa"/>
            <w:gridSpan w:val="2"/>
            <w:shd w:val="clear" w:color="auto" w:fill="D9E2F3" w:themeFill="accent1" w:themeFillTint="33"/>
          </w:tcPr>
          <w:p w14:paraId="2864710B" w14:textId="242DD54F" w:rsidR="00766D7E" w:rsidRPr="00637744" w:rsidRDefault="0069633A" w:rsidP="00766D7E">
            <w:pPr>
              <w:rPr>
                <w:rFonts w:ascii="Times New Roman" w:hAnsi="Times New Roman" w:cs="Times New Roman"/>
                <w:b/>
                <w:bCs/>
              </w:rPr>
            </w:pPr>
            <w:r w:rsidRPr="00637744">
              <w:rPr>
                <w:rFonts w:ascii="Times New Roman" w:hAnsi="Times New Roman" w:cs="Times New Roman"/>
                <w:b/>
                <w:bCs/>
              </w:rPr>
              <w:t>Élu</w:t>
            </w:r>
            <w:r w:rsidR="00766D7E" w:rsidRPr="00637744">
              <w:rPr>
                <w:rFonts w:ascii="Times New Roman" w:hAnsi="Times New Roman" w:cs="Times New Roman"/>
                <w:b/>
                <w:bCs/>
              </w:rPr>
              <w:t>(e) délégué(e) aux affaires internationales et européennes</w:t>
            </w:r>
          </w:p>
        </w:tc>
      </w:tr>
      <w:tr w:rsidR="00766D7E" w14:paraId="740611D3" w14:textId="77777777" w:rsidTr="00766D7E">
        <w:tc>
          <w:tcPr>
            <w:tcW w:w="2122" w:type="dxa"/>
          </w:tcPr>
          <w:p w14:paraId="4224CFF8" w14:textId="77777777" w:rsidR="00766D7E" w:rsidRDefault="00766D7E" w:rsidP="00766D7E">
            <w:pPr>
              <w:rPr>
                <w:rFonts w:ascii="Times New Roman" w:hAnsi="Times New Roman" w:cs="Times New Roman"/>
                <w:b/>
                <w:bCs/>
                <w:u w:val="single"/>
              </w:rPr>
            </w:pPr>
          </w:p>
        </w:tc>
        <w:tc>
          <w:tcPr>
            <w:tcW w:w="6934" w:type="dxa"/>
          </w:tcPr>
          <w:p w14:paraId="48641D34" w14:textId="77777777" w:rsidR="00766D7E" w:rsidRPr="0069633A" w:rsidRDefault="00766D7E" w:rsidP="00766D7E">
            <w:pPr>
              <w:rPr>
                <w:rFonts w:ascii="Times New Roman" w:hAnsi="Times New Roman" w:cs="Times New Roman"/>
                <w:b/>
                <w:bCs/>
              </w:rPr>
            </w:pPr>
            <w:r w:rsidRPr="0069633A">
              <w:rPr>
                <w:rFonts w:ascii="Times New Roman" w:hAnsi="Times New Roman" w:cs="Times New Roman"/>
                <w:b/>
                <w:bCs/>
              </w:rPr>
              <w:t>M. / Mme</w:t>
            </w:r>
          </w:p>
          <w:p w14:paraId="3C141099" w14:textId="77777777" w:rsidR="00637744" w:rsidRDefault="00637744" w:rsidP="00766D7E">
            <w:pPr>
              <w:rPr>
                <w:rFonts w:ascii="Times New Roman" w:hAnsi="Times New Roman" w:cs="Times New Roman"/>
              </w:rPr>
            </w:pPr>
            <w:r>
              <w:rPr>
                <w:rFonts w:ascii="Times New Roman" w:hAnsi="Times New Roman" w:cs="Times New Roman"/>
              </w:rPr>
              <w:t xml:space="preserve">Tél. : </w:t>
            </w:r>
          </w:p>
          <w:p w14:paraId="194B2CE5" w14:textId="4B1E5E2F" w:rsidR="00637744" w:rsidRPr="00766D7E" w:rsidRDefault="00637744" w:rsidP="00766D7E">
            <w:pPr>
              <w:rPr>
                <w:rFonts w:ascii="Times New Roman" w:hAnsi="Times New Roman" w:cs="Times New Roman"/>
              </w:rPr>
            </w:pPr>
            <w:r>
              <w:rPr>
                <w:rFonts w:ascii="Times New Roman" w:hAnsi="Times New Roman" w:cs="Times New Roman"/>
              </w:rPr>
              <w:t xml:space="preserve">E-Mail : </w:t>
            </w:r>
          </w:p>
        </w:tc>
      </w:tr>
      <w:tr w:rsidR="00637744" w14:paraId="221C47C1" w14:textId="77777777" w:rsidTr="0069633A">
        <w:tc>
          <w:tcPr>
            <w:tcW w:w="9056" w:type="dxa"/>
            <w:gridSpan w:val="2"/>
            <w:shd w:val="clear" w:color="auto" w:fill="D9E2F3" w:themeFill="accent1" w:themeFillTint="33"/>
          </w:tcPr>
          <w:p w14:paraId="2E7D9079" w14:textId="4A3EC1F1" w:rsidR="00637744" w:rsidRPr="00637744" w:rsidRDefault="00637744" w:rsidP="00766D7E">
            <w:pPr>
              <w:rPr>
                <w:rFonts w:ascii="Times New Roman" w:hAnsi="Times New Roman" w:cs="Times New Roman"/>
                <w:b/>
                <w:bCs/>
              </w:rPr>
            </w:pPr>
            <w:r w:rsidRPr="00637744">
              <w:rPr>
                <w:rFonts w:ascii="Times New Roman" w:hAnsi="Times New Roman" w:cs="Times New Roman"/>
                <w:b/>
                <w:bCs/>
              </w:rPr>
              <w:t xml:space="preserve">Responsable opérationnel du suivi de la coopération </w:t>
            </w:r>
          </w:p>
        </w:tc>
      </w:tr>
      <w:tr w:rsidR="00766D7E" w14:paraId="3DBD871F" w14:textId="77777777" w:rsidTr="00766D7E">
        <w:tc>
          <w:tcPr>
            <w:tcW w:w="2122" w:type="dxa"/>
          </w:tcPr>
          <w:p w14:paraId="1235A9DB" w14:textId="77777777" w:rsidR="00766D7E" w:rsidRDefault="00766D7E" w:rsidP="00766D7E">
            <w:pPr>
              <w:rPr>
                <w:rFonts w:ascii="Times New Roman" w:hAnsi="Times New Roman" w:cs="Times New Roman"/>
                <w:b/>
                <w:bCs/>
                <w:u w:val="single"/>
              </w:rPr>
            </w:pPr>
          </w:p>
        </w:tc>
        <w:tc>
          <w:tcPr>
            <w:tcW w:w="6934" w:type="dxa"/>
          </w:tcPr>
          <w:p w14:paraId="6CB81BB9" w14:textId="77777777" w:rsidR="00766D7E" w:rsidRPr="0069633A" w:rsidRDefault="00637744" w:rsidP="00766D7E">
            <w:pPr>
              <w:rPr>
                <w:rFonts w:ascii="Times New Roman" w:hAnsi="Times New Roman" w:cs="Times New Roman"/>
                <w:b/>
                <w:bCs/>
              </w:rPr>
            </w:pPr>
            <w:r w:rsidRPr="0069633A">
              <w:rPr>
                <w:rFonts w:ascii="Times New Roman" w:hAnsi="Times New Roman" w:cs="Times New Roman"/>
                <w:b/>
                <w:bCs/>
              </w:rPr>
              <w:t xml:space="preserve">M. / Mme </w:t>
            </w:r>
          </w:p>
          <w:p w14:paraId="6408933F" w14:textId="77777777" w:rsidR="00637744" w:rsidRDefault="00637744" w:rsidP="00766D7E">
            <w:pPr>
              <w:rPr>
                <w:rFonts w:ascii="Times New Roman" w:hAnsi="Times New Roman" w:cs="Times New Roman"/>
              </w:rPr>
            </w:pPr>
            <w:r>
              <w:rPr>
                <w:rFonts w:ascii="Times New Roman" w:hAnsi="Times New Roman" w:cs="Times New Roman"/>
              </w:rPr>
              <w:t>Tél. :</w:t>
            </w:r>
          </w:p>
          <w:p w14:paraId="2FC1ED68" w14:textId="74E38B7F" w:rsidR="00637744" w:rsidRPr="00766D7E" w:rsidRDefault="00637744" w:rsidP="00766D7E">
            <w:pPr>
              <w:rPr>
                <w:rFonts w:ascii="Times New Roman" w:hAnsi="Times New Roman" w:cs="Times New Roman"/>
              </w:rPr>
            </w:pPr>
            <w:r>
              <w:rPr>
                <w:rFonts w:ascii="Times New Roman" w:hAnsi="Times New Roman" w:cs="Times New Roman"/>
              </w:rPr>
              <w:t xml:space="preserve">E-Mail : </w:t>
            </w:r>
          </w:p>
        </w:tc>
      </w:tr>
      <w:tr w:rsidR="00637744" w14:paraId="493CFA13" w14:textId="77777777" w:rsidTr="0069633A">
        <w:tc>
          <w:tcPr>
            <w:tcW w:w="9056" w:type="dxa"/>
            <w:gridSpan w:val="2"/>
            <w:shd w:val="clear" w:color="auto" w:fill="D9E2F3" w:themeFill="accent1" w:themeFillTint="33"/>
          </w:tcPr>
          <w:p w14:paraId="10D7FE21" w14:textId="77777777" w:rsidR="00637744" w:rsidRPr="00766D7E" w:rsidRDefault="00637744" w:rsidP="00766D7E">
            <w:pPr>
              <w:rPr>
                <w:rFonts w:ascii="Times New Roman" w:hAnsi="Times New Roman" w:cs="Times New Roman"/>
              </w:rPr>
            </w:pPr>
          </w:p>
        </w:tc>
      </w:tr>
      <w:tr w:rsidR="00637744" w14:paraId="75E69FD7" w14:textId="77777777" w:rsidTr="0069633A">
        <w:trPr>
          <w:trHeight w:val="430"/>
        </w:trPr>
        <w:tc>
          <w:tcPr>
            <w:tcW w:w="9056" w:type="dxa"/>
            <w:gridSpan w:val="2"/>
            <w:shd w:val="clear" w:color="auto" w:fill="2F5496" w:themeFill="accent1" w:themeFillShade="BF"/>
          </w:tcPr>
          <w:p w14:paraId="2375B67D" w14:textId="080712B4" w:rsidR="00637744" w:rsidRPr="00637744" w:rsidRDefault="00637744" w:rsidP="00766D7E">
            <w:pPr>
              <w:rPr>
                <w:rFonts w:ascii="Times New Roman" w:hAnsi="Times New Roman" w:cs="Times New Roman"/>
                <w:b/>
                <w:bCs/>
              </w:rPr>
            </w:pPr>
            <w:r w:rsidRPr="0069633A">
              <w:rPr>
                <w:rFonts w:ascii="Times New Roman" w:hAnsi="Times New Roman" w:cs="Times New Roman"/>
                <w:b/>
                <w:bCs/>
                <w:color w:val="FFFFFF" w:themeColor="background1"/>
              </w:rPr>
              <w:t xml:space="preserve">Nom de la collectivité </w:t>
            </w:r>
            <w:r w:rsidR="002A4E49">
              <w:rPr>
                <w:rFonts w:ascii="Times New Roman" w:hAnsi="Times New Roman" w:cs="Times New Roman"/>
                <w:b/>
                <w:bCs/>
                <w:color w:val="FFFFFF" w:themeColor="background1"/>
              </w:rPr>
              <w:t>latino-américaine ou caribéenne</w:t>
            </w:r>
          </w:p>
        </w:tc>
      </w:tr>
      <w:tr w:rsidR="00637744" w14:paraId="4F744CEE" w14:textId="77777777" w:rsidTr="0069633A">
        <w:tc>
          <w:tcPr>
            <w:tcW w:w="9056" w:type="dxa"/>
            <w:gridSpan w:val="2"/>
            <w:shd w:val="clear" w:color="auto" w:fill="D9E2F3" w:themeFill="accent1" w:themeFillTint="33"/>
          </w:tcPr>
          <w:p w14:paraId="4CB178CE" w14:textId="41556F65" w:rsidR="00637744" w:rsidRPr="00637744" w:rsidRDefault="0069633A" w:rsidP="00766D7E">
            <w:pPr>
              <w:rPr>
                <w:rFonts w:ascii="Times New Roman" w:hAnsi="Times New Roman" w:cs="Times New Roman"/>
                <w:b/>
                <w:bCs/>
              </w:rPr>
            </w:pPr>
            <w:r w:rsidRPr="00637744">
              <w:rPr>
                <w:rFonts w:ascii="Times New Roman" w:hAnsi="Times New Roman" w:cs="Times New Roman"/>
                <w:b/>
                <w:bCs/>
              </w:rPr>
              <w:t>Élu</w:t>
            </w:r>
            <w:r w:rsidR="00637744" w:rsidRPr="00637744">
              <w:rPr>
                <w:rFonts w:ascii="Times New Roman" w:hAnsi="Times New Roman" w:cs="Times New Roman"/>
                <w:b/>
                <w:bCs/>
              </w:rPr>
              <w:t>(e) référent(e) au sein de la collectivité</w:t>
            </w:r>
            <w:r w:rsidR="002A4E49">
              <w:rPr>
                <w:rFonts w:ascii="Times New Roman" w:hAnsi="Times New Roman" w:cs="Times New Roman"/>
                <w:b/>
                <w:bCs/>
              </w:rPr>
              <w:t xml:space="preserve"> latino-américaine ou caribéenne</w:t>
            </w:r>
          </w:p>
        </w:tc>
      </w:tr>
      <w:tr w:rsidR="00637744" w14:paraId="7159DC31" w14:textId="77777777" w:rsidTr="00766D7E">
        <w:tc>
          <w:tcPr>
            <w:tcW w:w="2122" w:type="dxa"/>
          </w:tcPr>
          <w:p w14:paraId="292E4211" w14:textId="77777777" w:rsidR="00637744" w:rsidRDefault="00637744" w:rsidP="00766D7E">
            <w:pPr>
              <w:rPr>
                <w:rFonts w:ascii="Times New Roman" w:hAnsi="Times New Roman" w:cs="Times New Roman"/>
                <w:b/>
                <w:bCs/>
                <w:u w:val="single"/>
              </w:rPr>
            </w:pPr>
          </w:p>
        </w:tc>
        <w:tc>
          <w:tcPr>
            <w:tcW w:w="6934" w:type="dxa"/>
          </w:tcPr>
          <w:p w14:paraId="6EB5FBD9" w14:textId="77777777" w:rsidR="00637744" w:rsidRDefault="00637744" w:rsidP="00766D7E">
            <w:pPr>
              <w:rPr>
                <w:rFonts w:ascii="Times New Roman" w:hAnsi="Times New Roman" w:cs="Times New Roman"/>
              </w:rPr>
            </w:pPr>
            <w:r>
              <w:rPr>
                <w:rFonts w:ascii="Times New Roman" w:hAnsi="Times New Roman" w:cs="Times New Roman"/>
              </w:rPr>
              <w:t>M. / Mme</w:t>
            </w:r>
          </w:p>
          <w:p w14:paraId="6EA9561F" w14:textId="71B5D229" w:rsidR="00637744" w:rsidRPr="00766D7E" w:rsidRDefault="00637744" w:rsidP="00766D7E">
            <w:pPr>
              <w:rPr>
                <w:rFonts w:ascii="Times New Roman" w:hAnsi="Times New Roman" w:cs="Times New Roman"/>
              </w:rPr>
            </w:pPr>
            <w:r>
              <w:rPr>
                <w:rFonts w:ascii="Times New Roman" w:hAnsi="Times New Roman" w:cs="Times New Roman"/>
              </w:rPr>
              <w:t xml:space="preserve">Fonction : </w:t>
            </w:r>
          </w:p>
        </w:tc>
      </w:tr>
      <w:tr w:rsidR="00637744" w14:paraId="35137AD1" w14:textId="77777777" w:rsidTr="00766D7E">
        <w:tc>
          <w:tcPr>
            <w:tcW w:w="2122" w:type="dxa"/>
          </w:tcPr>
          <w:p w14:paraId="7F7569EA" w14:textId="77777777" w:rsidR="00637744" w:rsidRDefault="00637744" w:rsidP="00766D7E">
            <w:pPr>
              <w:rPr>
                <w:rFonts w:ascii="Times New Roman" w:hAnsi="Times New Roman" w:cs="Times New Roman"/>
                <w:b/>
                <w:bCs/>
                <w:u w:val="single"/>
              </w:rPr>
            </w:pPr>
          </w:p>
        </w:tc>
        <w:tc>
          <w:tcPr>
            <w:tcW w:w="6934" w:type="dxa"/>
          </w:tcPr>
          <w:p w14:paraId="52092764" w14:textId="77777777" w:rsidR="00637744" w:rsidRDefault="00637744" w:rsidP="00766D7E">
            <w:pPr>
              <w:rPr>
                <w:rFonts w:ascii="Times New Roman" w:hAnsi="Times New Roman" w:cs="Times New Roman"/>
              </w:rPr>
            </w:pPr>
            <w:r>
              <w:rPr>
                <w:rFonts w:ascii="Times New Roman" w:hAnsi="Times New Roman" w:cs="Times New Roman"/>
              </w:rPr>
              <w:t>Adresse</w:t>
            </w:r>
          </w:p>
          <w:p w14:paraId="68970295" w14:textId="77777777" w:rsidR="00637744" w:rsidRDefault="00637744" w:rsidP="00766D7E">
            <w:pPr>
              <w:rPr>
                <w:rFonts w:ascii="Times New Roman" w:hAnsi="Times New Roman" w:cs="Times New Roman"/>
              </w:rPr>
            </w:pPr>
            <w:r>
              <w:rPr>
                <w:rFonts w:ascii="Times New Roman" w:hAnsi="Times New Roman" w:cs="Times New Roman"/>
              </w:rPr>
              <w:t xml:space="preserve">Tél. : </w:t>
            </w:r>
          </w:p>
          <w:p w14:paraId="566D2AE5" w14:textId="0C83A58F" w:rsidR="00637744" w:rsidRPr="00766D7E" w:rsidRDefault="00637744" w:rsidP="00766D7E">
            <w:pPr>
              <w:rPr>
                <w:rFonts w:ascii="Times New Roman" w:hAnsi="Times New Roman" w:cs="Times New Roman"/>
              </w:rPr>
            </w:pPr>
            <w:r>
              <w:rPr>
                <w:rFonts w:ascii="Times New Roman" w:hAnsi="Times New Roman" w:cs="Times New Roman"/>
              </w:rPr>
              <w:t xml:space="preserve">E-Mail : </w:t>
            </w:r>
          </w:p>
        </w:tc>
      </w:tr>
      <w:tr w:rsidR="00637744" w14:paraId="44555301" w14:textId="77777777" w:rsidTr="0069633A">
        <w:tc>
          <w:tcPr>
            <w:tcW w:w="9056" w:type="dxa"/>
            <w:gridSpan w:val="2"/>
            <w:shd w:val="clear" w:color="auto" w:fill="D9E2F3" w:themeFill="accent1" w:themeFillTint="33"/>
          </w:tcPr>
          <w:p w14:paraId="19895382" w14:textId="6911E5DA" w:rsidR="00637744" w:rsidRPr="00637744" w:rsidRDefault="00637744" w:rsidP="00766D7E">
            <w:pPr>
              <w:rPr>
                <w:rFonts w:ascii="Times New Roman" w:hAnsi="Times New Roman" w:cs="Times New Roman"/>
                <w:b/>
                <w:bCs/>
              </w:rPr>
            </w:pPr>
            <w:r w:rsidRPr="00637744">
              <w:rPr>
                <w:rFonts w:ascii="Times New Roman" w:hAnsi="Times New Roman" w:cs="Times New Roman"/>
                <w:b/>
                <w:bCs/>
              </w:rPr>
              <w:t xml:space="preserve">Responsable opérationnel du suivi de la coopération </w:t>
            </w:r>
          </w:p>
        </w:tc>
      </w:tr>
      <w:tr w:rsidR="00637744" w14:paraId="11431417" w14:textId="77777777" w:rsidTr="00766D7E">
        <w:tc>
          <w:tcPr>
            <w:tcW w:w="2122" w:type="dxa"/>
          </w:tcPr>
          <w:p w14:paraId="736D40D0" w14:textId="77777777" w:rsidR="00637744" w:rsidRDefault="00637744" w:rsidP="00766D7E">
            <w:pPr>
              <w:rPr>
                <w:rFonts w:ascii="Times New Roman" w:hAnsi="Times New Roman" w:cs="Times New Roman"/>
                <w:b/>
                <w:bCs/>
                <w:u w:val="single"/>
              </w:rPr>
            </w:pPr>
          </w:p>
        </w:tc>
        <w:tc>
          <w:tcPr>
            <w:tcW w:w="6934" w:type="dxa"/>
          </w:tcPr>
          <w:p w14:paraId="65A51F9E" w14:textId="77777777" w:rsidR="00637744" w:rsidRDefault="00637744" w:rsidP="00766D7E">
            <w:pPr>
              <w:rPr>
                <w:rFonts w:ascii="Times New Roman" w:hAnsi="Times New Roman" w:cs="Times New Roman"/>
              </w:rPr>
            </w:pPr>
            <w:r>
              <w:rPr>
                <w:rFonts w:ascii="Times New Roman" w:hAnsi="Times New Roman" w:cs="Times New Roman"/>
              </w:rPr>
              <w:t>M. / Mme</w:t>
            </w:r>
          </w:p>
          <w:p w14:paraId="03B47993" w14:textId="77777777" w:rsidR="00637744" w:rsidRDefault="00637744" w:rsidP="00766D7E">
            <w:pPr>
              <w:rPr>
                <w:rFonts w:ascii="Times New Roman" w:hAnsi="Times New Roman" w:cs="Times New Roman"/>
              </w:rPr>
            </w:pPr>
            <w:r>
              <w:rPr>
                <w:rFonts w:ascii="Times New Roman" w:hAnsi="Times New Roman" w:cs="Times New Roman"/>
              </w:rPr>
              <w:t xml:space="preserve">Tél. : </w:t>
            </w:r>
          </w:p>
          <w:p w14:paraId="0A821059" w14:textId="77777777" w:rsidR="00637744" w:rsidRDefault="00637744" w:rsidP="00766D7E">
            <w:pPr>
              <w:rPr>
                <w:rFonts w:ascii="Times New Roman" w:hAnsi="Times New Roman" w:cs="Times New Roman"/>
              </w:rPr>
            </w:pPr>
            <w:r>
              <w:rPr>
                <w:rFonts w:ascii="Times New Roman" w:hAnsi="Times New Roman" w:cs="Times New Roman"/>
              </w:rPr>
              <w:t xml:space="preserve">E-Mail : </w:t>
            </w:r>
          </w:p>
          <w:p w14:paraId="415C695E" w14:textId="722B845E" w:rsidR="00637744" w:rsidRPr="00766D7E" w:rsidRDefault="00637744" w:rsidP="00766D7E">
            <w:pPr>
              <w:rPr>
                <w:rFonts w:ascii="Times New Roman" w:hAnsi="Times New Roman" w:cs="Times New Roman"/>
              </w:rPr>
            </w:pPr>
          </w:p>
        </w:tc>
      </w:tr>
    </w:tbl>
    <w:p w14:paraId="663C6695" w14:textId="5A90E97B" w:rsidR="00766D7E" w:rsidRDefault="00766D7E" w:rsidP="00766D7E">
      <w:pPr>
        <w:rPr>
          <w:rFonts w:ascii="Times New Roman" w:hAnsi="Times New Roman" w:cs="Times New Roman"/>
          <w:b/>
          <w:bCs/>
          <w:u w:val="single"/>
        </w:rPr>
      </w:pPr>
    </w:p>
    <w:p w14:paraId="045A0B33" w14:textId="5A512B5E" w:rsidR="001A0478" w:rsidRDefault="001A0478" w:rsidP="00766D7E">
      <w:pPr>
        <w:rPr>
          <w:rFonts w:ascii="Times New Roman" w:hAnsi="Times New Roman" w:cs="Times New Roman"/>
          <w:b/>
          <w:bCs/>
          <w:u w:val="single"/>
        </w:rPr>
      </w:pPr>
    </w:p>
    <w:p w14:paraId="00C3B82C" w14:textId="77777777" w:rsidR="0069633A" w:rsidRDefault="0069633A" w:rsidP="0069633A">
      <w:pPr>
        <w:jc w:val="center"/>
        <w:rPr>
          <w:rFonts w:ascii="Times New Roman" w:hAnsi="Times New Roman" w:cs="Times New Roman"/>
          <w:b/>
          <w:bCs/>
          <w:u w:val="single"/>
        </w:rPr>
      </w:pPr>
    </w:p>
    <w:p w14:paraId="1D2E94D6" w14:textId="77777777" w:rsidR="0069633A" w:rsidRDefault="0069633A" w:rsidP="0062658B">
      <w:pPr>
        <w:rPr>
          <w:rFonts w:ascii="Times New Roman" w:hAnsi="Times New Roman" w:cs="Times New Roman"/>
          <w:b/>
          <w:bCs/>
          <w:u w:val="single"/>
        </w:rPr>
      </w:pPr>
    </w:p>
    <w:p w14:paraId="76F9973A" w14:textId="7C9ED7B5" w:rsidR="00DB084B" w:rsidRDefault="00DB084B" w:rsidP="002A4E49">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t>Caractéristiques du partenariat</w:t>
      </w:r>
    </w:p>
    <w:p w14:paraId="6B2778AA" w14:textId="403F4033" w:rsidR="00DB084B" w:rsidRDefault="00DB084B" w:rsidP="00766D7E">
      <w:pPr>
        <w:rPr>
          <w:rFonts w:ascii="Times New Roman" w:hAnsi="Times New Roman" w:cs="Times New Roman"/>
          <w:b/>
          <w:bCs/>
          <w:u w:val="single"/>
        </w:rPr>
      </w:pPr>
    </w:p>
    <w:p w14:paraId="76F6F2BE" w14:textId="0874F668" w:rsidR="00DB084B" w:rsidRPr="002A4E49" w:rsidRDefault="00DB084B" w:rsidP="00766D7E">
      <w:pPr>
        <w:rPr>
          <w:rFonts w:ascii="Times New Roman" w:hAnsi="Times New Roman" w:cs="Times New Roman"/>
          <w:b/>
          <w:bCs/>
          <w:color w:val="000000" w:themeColor="text1"/>
        </w:rPr>
      </w:pPr>
      <w:r w:rsidRPr="002A4E49">
        <w:rPr>
          <w:rFonts w:ascii="Times New Roman" w:hAnsi="Times New Roman" w:cs="Times New Roman"/>
          <w:b/>
          <w:bCs/>
          <w:color w:val="000000" w:themeColor="text1"/>
        </w:rPr>
        <w:t>Date de la signature du premier accord de partenariat (convention) :</w:t>
      </w:r>
    </w:p>
    <w:p w14:paraId="0A1DA370" w14:textId="2E13C73F" w:rsidR="00DB084B" w:rsidRDefault="00DB084B" w:rsidP="00766D7E">
      <w:pPr>
        <w:rPr>
          <w:rFonts w:ascii="Times New Roman" w:hAnsi="Times New Roman" w:cs="Times New Roman"/>
        </w:rPr>
      </w:pPr>
    </w:p>
    <w:p w14:paraId="47CF8145" w14:textId="64B3FE43" w:rsidR="00DB084B" w:rsidRPr="002A4E49" w:rsidRDefault="00DB084B" w:rsidP="00766D7E">
      <w:pPr>
        <w:rPr>
          <w:rFonts w:ascii="Times New Roman" w:hAnsi="Times New Roman" w:cs="Times New Roman"/>
          <w:b/>
          <w:bCs/>
          <w:color w:val="000000" w:themeColor="text1"/>
        </w:rPr>
      </w:pPr>
      <w:r w:rsidRPr="002A4E49">
        <w:rPr>
          <w:rFonts w:ascii="Times New Roman" w:hAnsi="Times New Roman" w:cs="Times New Roman"/>
          <w:b/>
          <w:bCs/>
          <w:color w:val="000000" w:themeColor="text1"/>
        </w:rPr>
        <w:t>Partenariat</w:t>
      </w:r>
      <w:r w:rsidR="0069633A" w:rsidRPr="002A4E49">
        <w:rPr>
          <w:rFonts w:ascii="Times New Roman" w:hAnsi="Times New Roman" w:cs="Times New Roman"/>
          <w:b/>
          <w:bCs/>
          <w:color w:val="000000" w:themeColor="text1"/>
        </w:rPr>
        <w:t> :</w:t>
      </w:r>
    </w:p>
    <w:p w14:paraId="3F7D661B" w14:textId="435D2653" w:rsidR="00DB084B" w:rsidRPr="00AB4AD8" w:rsidRDefault="0013242F" w:rsidP="00DB084B">
      <w:pPr>
        <w:ind w:left="993"/>
        <w:rPr>
          <w:rFonts w:ascii="Garamond" w:hAnsi="Garamond"/>
          <w:color w:val="000000" w:themeColor="text1"/>
        </w:rPr>
      </w:pPr>
      <w:sdt>
        <w:sdtPr>
          <w:rPr>
            <w:rFonts w:ascii="Garamond" w:hAnsi="Garamond"/>
            <w:color w:val="000000" w:themeColor="text1"/>
          </w:rPr>
          <w:id w:val="97689939"/>
          <w14:checkbox>
            <w14:checked w14:val="0"/>
            <w14:checkedState w14:val="2612" w14:font="MS Gothic"/>
            <w14:uncheckedState w14:val="2610" w14:font="MS Gothic"/>
          </w14:checkbox>
        </w:sdtPr>
        <w:sdtEndPr/>
        <w:sdtContent>
          <w:r w:rsidR="004B019B">
            <w:rPr>
              <w:rFonts w:ascii="MS Gothic" w:eastAsia="MS Gothic" w:hAnsi="MS Gothic" w:hint="eastAsia"/>
              <w:color w:val="000000" w:themeColor="text1"/>
            </w:rPr>
            <w:t>☐</w:t>
          </w:r>
        </w:sdtContent>
      </w:sdt>
      <w:r w:rsidR="00DB084B" w:rsidRPr="00AB4AD8">
        <w:rPr>
          <w:rFonts w:ascii="Garamond" w:hAnsi="Garamond"/>
          <w:color w:val="000000" w:themeColor="text1"/>
        </w:rPr>
        <w:t xml:space="preserve"> Actif</w:t>
      </w:r>
    </w:p>
    <w:p w14:paraId="48C2E530" w14:textId="77777777" w:rsidR="00DB084B" w:rsidRPr="00AB4AD8" w:rsidRDefault="0013242F" w:rsidP="00DB084B">
      <w:pPr>
        <w:ind w:left="993"/>
        <w:rPr>
          <w:rFonts w:ascii="Garamond" w:hAnsi="Garamond"/>
        </w:rPr>
      </w:pPr>
      <w:sdt>
        <w:sdtPr>
          <w:rPr>
            <w:rFonts w:ascii="Garamond" w:hAnsi="Garamond"/>
            <w:color w:val="000000" w:themeColor="text1"/>
          </w:rPr>
          <w:id w:val="1306671574"/>
          <w14:checkbox>
            <w14:checked w14:val="0"/>
            <w14:checkedState w14:val="2612" w14:font="MS Gothic"/>
            <w14:uncheckedState w14:val="2610" w14:font="MS Gothic"/>
          </w14:checkbox>
        </w:sdtPr>
        <w:sdtEndPr/>
        <w:sdtContent>
          <w:r w:rsidR="00DB084B">
            <w:rPr>
              <w:rFonts w:ascii="MS Gothic" w:eastAsia="MS Gothic" w:hAnsi="MS Gothic" w:hint="eastAsia"/>
              <w:color w:val="000000" w:themeColor="text1"/>
            </w:rPr>
            <w:t>☐</w:t>
          </w:r>
        </w:sdtContent>
      </w:sdt>
      <w:r w:rsidR="00DB084B" w:rsidRPr="00AB4AD8">
        <w:rPr>
          <w:rFonts w:ascii="Garamond" w:hAnsi="Garamond"/>
          <w:color w:val="000000" w:themeColor="text1"/>
        </w:rPr>
        <w:t xml:space="preserve"> En sommeil</w:t>
      </w:r>
    </w:p>
    <w:p w14:paraId="482D5374" w14:textId="56E46E1C" w:rsidR="00DB084B" w:rsidRDefault="00DB084B" w:rsidP="00DB084B">
      <w:pPr>
        <w:rPr>
          <w:rFonts w:ascii="Times New Roman" w:hAnsi="Times New Roman" w:cs="Times New Roman"/>
        </w:rPr>
      </w:pPr>
    </w:p>
    <w:p w14:paraId="146108D5" w14:textId="7E3E201B" w:rsidR="00DB084B" w:rsidRDefault="00DB084B" w:rsidP="00DB084B">
      <w:pPr>
        <w:rPr>
          <w:rFonts w:ascii="Times New Roman" w:hAnsi="Times New Roman" w:cs="Times New Roman"/>
        </w:rPr>
      </w:pPr>
    </w:p>
    <w:p w14:paraId="63CBA2A6" w14:textId="67940435" w:rsidR="0069633A" w:rsidRPr="0069633A" w:rsidRDefault="00DB084B" w:rsidP="0069633A">
      <w:pPr>
        <w:pBdr>
          <w:bottom w:val="single" w:sz="6" w:space="1" w:color="auto"/>
        </w:pBdr>
        <w:tabs>
          <w:tab w:val="right" w:pos="9066"/>
        </w:tabs>
        <w:rPr>
          <w:rFonts w:ascii="Times New Roman" w:hAnsi="Times New Roman" w:cs="Times New Roman"/>
          <w:b/>
          <w:bCs/>
          <w:color w:val="4472C4" w:themeColor="accent1"/>
        </w:rPr>
      </w:pPr>
      <w:r w:rsidRPr="0069633A">
        <w:rPr>
          <w:rFonts w:ascii="Times New Roman" w:hAnsi="Times New Roman" w:cs="Times New Roman"/>
          <w:b/>
          <w:bCs/>
          <w:color w:val="4472C4" w:themeColor="accent1"/>
        </w:rPr>
        <w:t>Principales thématiques de coopération depuis 2018</w:t>
      </w:r>
      <w:r w:rsidR="0069633A" w:rsidRPr="0069633A">
        <w:rPr>
          <w:rFonts w:ascii="Times New Roman" w:hAnsi="Times New Roman" w:cs="Times New Roman"/>
          <w:b/>
          <w:bCs/>
          <w:color w:val="4472C4" w:themeColor="accent1"/>
        </w:rPr>
        <w:t> </w:t>
      </w:r>
    </w:p>
    <w:p w14:paraId="42258FA7" w14:textId="77777777" w:rsidR="0069633A" w:rsidRDefault="0069633A" w:rsidP="00DB084B">
      <w:pPr>
        <w:rPr>
          <w:rFonts w:ascii="Times New Roman" w:hAnsi="Times New Roman" w:cs="Times New Roman"/>
        </w:rPr>
      </w:pPr>
    </w:p>
    <w:p w14:paraId="54BC4A6A" w14:textId="5D4E569E"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2125188610"/>
          <w14:checkbox>
            <w14:checked w14:val="0"/>
            <w14:checkedState w14:val="2612" w14:font="MS Gothic"/>
            <w14:uncheckedState w14:val="2610" w14:font="MS Gothic"/>
          </w14:checkbox>
        </w:sdtPr>
        <w:sdtEndPr/>
        <w:sdtContent>
          <w:r w:rsidR="00DB084B">
            <w:rPr>
              <w:rFonts w:ascii="MS Gothic" w:eastAsia="MS Gothic" w:hAnsi="MS Gothic" w:hint="eastAsia"/>
              <w:color w:val="000000" w:themeColor="text1"/>
            </w:rPr>
            <w:t>☐</w:t>
          </w:r>
        </w:sdtContent>
      </w:sdt>
      <w:r w:rsidR="00DB084B" w:rsidRPr="00AB4AD8">
        <w:rPr>
          <w:rFonts w:ascii="Garamond" w:hAnsi="Garamond"/>
          <w:color w:val="000000" w:themeColor="text1"/>
        </w:rPr>
        <w:t>Eau et assainissement</w:t>
      </w:r>
    </w:p>
    <w:p w14:paraId="567F9FD8"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158579891"/>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Renforcement institutionnel</w:t>
      </w:r>
    </w:p>
    <w:p w14:paraId="79240B6A"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641957347"/>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 xml:space="preserve">Agriculture/sécurité alimentaire </w:t>
      </w:r>
    </w:p>
    <w:p w14:paraId="76D6DB90"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670565783"/>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 xml:space="preserve">Développement économique </w:t>
      </w:r>
    </w:p>
    <w:p w14:paraId="2BB21F78"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080136150"/>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 xml:space="preserve">Énergie </w:t>
      </w:r>
    </w:p>
    <w:p w14:paraId="6B6E17AE" w14:textId="77777777" w:rsidR="00DB084B" w:rsidRPr="007E6A5C" w:rsidRDefault="0013242F" w:rsidP="00DB084B">
      <w:pPr>
        <w:pStyle w:val="Paragraphedeliste"/>
        <w:ind w:left="1080"/>
        <w:rPr>
          <w:rFonts w:ascii="Garamond" w:hAnsi="Garamond"/>
          <w:color w:val="000000" w:themeColor="text1"/>
        </w:rPr>
      </w:pPr>
      <w:sdt>
        <w:sdtPr>
          <w:rPr>
            <w:rFonts w:ascii="Garamond" w:hAnsi="Garamond"/>
            <w:color w:val="000000" w:themeColor="text1"/>
          </w:rPr>
          <w:id w:val="683869274"/>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Climat</w:t>
      </w:r>
      <w:r w:rsidR="00DB084B">
        <w:rPr>
          <w:rFonts w:ascii="Garamond" w:hAnsi="Garamond"/>
          <w:color w:val="000000" w:themeColor="text1"/>
        </w:rPr>
        <w:t>,</w:t>
      </w:r>
      <w:r w:rsidR="00DB084B" w:rsidRPr="007E6A5C">
        <w:rPr>
          <w:rFonts w:ascii="Garamond" w:hAnsi="Garamond"/>
          <w:color w:val="000000" w:themeColor="text1"/>
        </w:rPr>
        <w:t xml:space="preserve"> biodiversité, environnement </w:t>
      </w:r>
    </w:p>
    <w:p w14:paraId="798F6D49" w14:textId="77777777" w:rsidR="00DB084B" w:rsidRDefault="0013242F" w:rsidP="00DB084B">
      <w:pPr>
        <w:pStyle w:val="Paragraphedeliste"/>
        <w:ind w:left="1080"/>
        <w:rPr>
          <w:rFonts w:ascii="Garamond" w:hAnsi="Garamond"/>
          <w:color w:val="000000" w:themeColor="text1"/>
        </w:rPr>
      </w:pPr>
      <w:sdt>
        <w:sdtPr>
          <w:rPr>
            <w:rFonts w:ascii="Garamond" w:hAnsi="Garamond"/>
            <w:color w:val="000000" w:themeColor="text1"/>
          </w:rPr>
          <w:id w:val="-2128380699"/>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Jeunesse</w:t>
      </w:r>
    </w:p>
    <w:p w14:paraId="0E608C1F" w14:textId="22580632"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958522118"/>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 xml:space="preserve"> </w:t>
      </w:r>
      <w:r w:rsidR="0069633A">
        <w:rPr>
          <w:rFonts w:ascii="Garamond" w:hAnsi="Garamond"/>
          <w:color w:val="000000" w:themeColor="text1"/>
        </w:rPr>
        <w:t>É</w:t>
      </w:r>
      <w:r w:rsidR="0069633A" w:rsidRPr="00AB4AD8">
        <w:rPr>
          <w:rFonts w:ascii="Garamond" w:hAnsi="Garamond"/>
          <w:color w:val="000000" w:themeColor="text1"/>
        </w:rPr>
        <w:t>ducation</w:t>
      </w:r>
      <w:r w:rsidR="00DB084B" w:rsidRPr="00AB4AD8">
        <w:rPr>
          <w:rFonts w:ascii="Garamond" w:hAnsi="Garamond"/>
          <w:color w:val="000000" w:themeColor="text1"/>
        </w:rPr>
        <w:t xml:space="preserve">, formation professionnelle </w:t>
      </w:r>
    </w:p>
    <w:p w14:paraId="28EC4BD1"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627283250"/>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 xml:space="preserve">Transports et mobilités </w:t>
      </w:r>
    </w:p>
    <w:p w14:paraId="0C256081"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212935375"/>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Genre</w:t>
      </w:r>
    </w:p>
    <w:p w14:paraId="10F3E499"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2089261124"/>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 xml:space="preserve">Santé </w:t>
      </w:r>
    </w:p>
    <w:p w14:paraId="779569BE" w14:textId="77777777" w:rsidR="00DB084B"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674186438"/>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Culture</w:t>
      </w:r>
    </w:p>
    <w:p w14:paraId="3A0685A6"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2031299606"/>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 xml:space="preserve"> Francophonie</w:t>
      </w:r>
    </w:p>
    <w:p w14:paraId="2742133D"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764107562"/>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Autres :</w:t>
      </w:r>
    </w:p>
    <w:p w14:paraId="6973B022" w14:textId="21905EF8" w:rsidR="00DB084B" w:rsidRDefault="00DB084B" w:rsidP="00DB084B">
      <w:pPr>
        <w:rPr>
          <w:rFonts w:ascii="Times New Roman" w:hAnsi="Times New Roman" w:cs="Times New Roman"/>
        </w:rPr>
      </w:pPr>
    </w:p>
    <w:p w14:paraId="3A9825BD" w14:textId="22B6B62C" w:rsidR="00DB084B" w:rsidRDefault="00DB084B" w:rsidP="00DB084B">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t>Budget moyen annuel alloué à la coopération avec l’Amérique latine / Caraïbes</w:t>
      </w:r>
    </w:p>
    <w:p w14:paraId="4497BA9B" w14:textId="1103CA5C" w:rsidR="00DB084B" w:rsidRDefault="00DB084B" w:rsidP="00DB084B">
      <w:pPr>
        <w:rPr>
          <w:rFonts w:ascii="Times New Roman" w:hAnsi="Times New Roman" w:cs="Times New Roman"/>
        </w:rPr>
      </w:pPr>
    </w:p>
    <w:p w14:paraId="42A4F475" w14:textId="13D909BF" w:rsidR="00DB084B" w:rsidRPr="00AB4AD8" w:rsidRDefault="0013242F" w:rsidP="00DB084B">
      <w:pPr>
        <w:ind w:left="1080"/>
        <w:contextualSpacing/>
        <w:rPr>
          <w:rFonts w:ascii="Garamond" w:eastAsia="Calibri" w:hAnsi="Garamond"/>
          <w:color w:val="000000"/>
        </w:rPr>
      </w:pPr>
      <w:sdt>
        <w:sdtPr>
          <w:rPr>
            <w:rFonts w:ascii="Garamond" w:eastAsia="Calibri" w:hAnsi="Garamond"/>
            <w:color w:val="000000"/>
          </w:rPr>
          <w:id w:val="-895348121"/>
          <w14:checkbox>
            <w14:checked w14:val="0"/>
            <w14:checkedState w14:val="2612" w14:font="MS Gothic"/>
            <w14:uncheckedState w14:val="2610" w14:font="MS Gothic"/>
          </w14:checkbox>
        </w:sdtPr>
        <w:sdtEndPr/>
        <w:sdtContent>
          <w:r w:rsidR="0069633A">
            <w:rPr>
              <w:rFonts w:ascii="MS Gothic" w:eastAsia="MS Gothic" w:hAnsi="MS Gothic" w:hint="eastAsia"/>
              <w:color w:val="000000"/>
            </w:rPr>
            <w:t>☐</w:t>
          </w:r>
        </w:sdtContent>
      </w:sdt>
      <w:r w:rsidR="00DB084B" w:rsidRPr="00AB4AD8">
        <w:rPr>
          <w:rFonts w:ascii="Garamond" w:eastAsia="Calibri" w:hAnsi="Garamond"/>
          <w:color w:val="000000"/>
        </w:rPr>
        <w:t>Moins de 10 000 €</w:t>
      </w:r>
    </w:p>
    <w:p w14:paraId="4D42FCD4" w14:textId="77777777" w:rsidR="00DB084B" w:rsidRPr="00AB4AD8" w:rsidRDefault="0013242F" w:rsidP="00DB084B">
      <w:pPr>
        <w:ind w:left="1080"/>
        <w:contextualSpacing/>
        <w:rPr>
          <w:rFonts w:ascii="Garamond" w:eastAsia="Calibri" w:hAnsi="Garamond"/>
          <w:color w:val="000000"/>
        </w:rPr>
      </w:pPr>
      <w:sdt>
        <w:sdtPr>
          <w:rPr>
            <w:rFonts w:ascii="Garamond" w:eastAsia="Calibri" w:hAnsi="Garamond"/>
            <w:color w:val="000000"/>
          </w:rPr>
          <w:id w:val="1771813435"/>
          <w14:checkbox>
            <w14:checked w14:val="0"/>
            <w14:checkedState w14:val="2612" w14:font="MS Gothic"/>
            <w14:uncheckedState w14:val="2610" w14:font="MS Gothic"/>
          </w14:checkbox>
        </w:sdtPr>
        <w:sdtEndPr/>
        <w:sdtContent>
          <w:r w:rsidR="00DB084B" w:rsidRPr="00AB4AD8">
            <w:rPr>
              <w:rFonts w:ascii="Segoe UI Symbol" w:eastAsia="Calibri" w:hAnsi="Segoe UI Symbol" w:cs="Segoe UI Symbol"/>
              <w:color w:val="000000"/>
            </w:rPr>
            <w:t>☐</w:t>
          </w:r>
        </w:sdtContent>
      </w:sdt>
      <w:r w:rsidR="00DB084B" w:rsidRPr="00AB4AD8">
        <w:rPr>
          <w:rFonts w:ascii="Garamond" w:eastAsia="Calibri" w:hAnsi="Garamond"/>
          <w:color w:val="000000"/>
        </w:rPr>
        <w:t xml:space="preserve">Entre 10 000 € et 20 000 € </w:t>
      </w:r>
    </w:p>
    <w:p w14:paraId="1DEA2011" w14:textId="77777777" w:rsidR="00DB084B" w:rsidRPr="00AB4AD8" w:rsidRDefault="0013242F" w:rsidP="00DB084B">
      <w:pPr>
        <w:ind w:left="1080"/>
        <w:contextualSpacing/>
        <w:rPr>
          <w:rFonts w:ascii="Garamond" w:eastAsia="Calibri" w:hAnsi="Garamond"/>
          <w:color w:val="000000"/>
        </w:rPr>
      </w:pPr>
      <w:sdt>
        <w:sdtPr>
          <w:rPr>
            <w:rFonts w:ascii="Garamond" w:eastAsia="Calibri" w:hAnsi="Garamond"/>
            <w:color w:val="000000"/>
          </w:rPr>
          <w:id w:val="1992668858"/>
          <w14:checkbox>
            <w14:checked w14:val="0"/>
            <w14:checkedState w14:val="2612" w14:font="MS Gothic"/>
            <w14:uncheckedState w14:val="2610" w14:font="MS Gothic"/>
          </w14:checkbox>
        </w:sdtPr>
        <w:sdtEndPr/>
        <w:sdtContent>
          <w:r w:rsidR="00DB084B">
            <w:rPr>
              <w:rFonts w:ascii="MS Gothic" w:eastAsia="MS Gothic" w:hAnsi="MS Gothic" w:hint="eastAsia"/>
              <w:color w:val="000000"/>
            </w:rPr>
            <w:t>☐</w:t>
          </w:r>
        </w:sdtContent>
      </w:sdt>
      <w:r w:rsidR="00DB084B" w:rsidRPr="00AB4AD8">
        <w:rPr>
          <w:rFonts w:ascii="Garamond" w:eastAsia="Calibri" w:hAnsi="Garamond"/>
          <w:color w:val="000000"/>
        </w:rPr>
        <w:t xml:space="preserve">Entre 20 000 € et 50 000 € </w:t>
      </w:r>
    </w:p>
    <w:p w14:paraId="39DCF7DB" w14:textId="77777777" w:rsidR="00DB084B" w:rsidRPr="00AB4AD8" w:rsidRDefault="0013242F" w:rsidP="00DB084B">
      <w:pPr>
        <w:ind w:left="1080"/>
        <w:contextualSpacing/>
        <w:rPr>
          <w:rFonts w:ascii="Garamond" w:eastAsia="Calibri" w:hAnsi="Garamond"/>
          <w:color w:val="000000"/>
        </w:rPr>
      </w:pPr>
      <w:sdt>
        <w:sdtPr>
          <w:rPr>
            <w:rFonts w:ascii="Garamond" w:eastAsia="Calibri" w:hAnsi="Garamond"/>
            <w:color w:val="000000"/>
          </w:rPr>
          <w:id w:val="1079334914"/>
          <w14:checkbox>
            <w14:checked w14:val="0"/>
            <w14:checkedState w14:val="2612" w14:font="MS Gothic"/>
            <w14:uncheckedState w14:val="2610" w14:font="MS Gothic"/>
          </w14:checkbox>
        </w:sdtPr>
        <w:sdtEndPr/>
        <w:sdtContent>
          <w:r w:rsidR="00DB084B" w:rsidRPr="00AB4AD8">
            <w:rPr>
              <w:rFonts w:ascii="Segoe UI Symbol" w:eastAsia="Calibri" w:hAnsi="Segoe UI Symbol" w:cs="Segoe UI Symbol"/>
              <w:color w:val="000000"/>
            </w:rPr>
            <w:t>☐</w:t>
          </w:r>
        </w:sdtContent>
      </w:sdt>
      <w:r w:rsidR="00DB084B" w:rsidRPr="00AB4AD8">
        <w:rPr>
          <w:rFonts w:ascii="Garamond" w:eastAsia="Calibri" w:hAnsi="Garamond"/>
          <w:color w:val="000000"/>
        </w:rPr>
        <w:t xml:space="preserve">Entre 50 000 € et 100 000 € </w:t>
      </w:r>
    </w:p>
    <w:p w14:paraId="6D1D5191" w14:textId="77777777" w:rsidR="00DB084B" w:rsidRPr="00AB4AD8" w:rsidRDefault="0013242F" w:rsidP="00DB084B">
      <w:pPr>
        <w:ind w:left="1080"/>
        <w:contextualSpacing/>
        <w:rPr>
          <w:rFonts w:ascii="Garamond" w:eastAsia="Calibri" w:hAnsi="Garamond"/>
          <w:color w:val="000000"/>
        </w:rPr>
      </w:pPr>
      <w:sdt>
        <w:sdtPr>
          <w:rPr>
            <w:rFonts w:ascii="Garamond" w:eastAsia="Calibri" w:hAnsi="Garamond"/>
            <w:color w:val="000000"/>
          </w:rPr>
          <w:id w:val="1159201387"/>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rPr>
            <w:t>☐</w:t>
          </w:r>
        </w:sdtContent>
      </w:sdt>
      <w:r w:rsidR="00DB084B" w:rsidRPr="00AB4AD8">
        <w:rPr>
          <w:rFonts w:ascii="Garamond" w:eastAsia="Calibri" w:hAnsi="Garamond"/>
          <w:color w:val="000000"/>
        </w:rPr>
        <w:t xml:space="preserve">Entre 100 000 € et 250 000 M € </w:t>
      </w:r>
    </w:p>
    <w:p w14:paraId="18CF0CAF" w14:textId="77777777" w:rsidR="00DB084B" w:rsidRPr="00AB4AD8" w:rsidRDefault="0013242F" w:rsidP="00DB084B">
      <w:pPr>
        <w:ind w:left="1080"/>
        <w:contextualSpacing/>
        <w:rPr>
          <w:rFonts w:ascii="Garamond" w:eastAsia="Calibri" w:hAnsi="Garamond"/>
          <w:color w:val="000000"/>
        </w:rPr>
      </w:pPr>
      <w:sdt>
        <w:sdtPr>
          <w:rPr>
            <w:rFonts w:ascii="Garamond" w:eastAsia="Calibri" w:hAnsi="Garamond"/>
            <w:color w:val="000000"/>
          </w:rPr>
          <w:id w:val="-2076106321"/>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rPr>
            <w:t>☐</w:t>
          </w:r>
        </w:sdtContent>
      </w:sdt>
      <w:r w:rsidR="00DB084B" w:rsidRPr="00AB4AD8">
        <w:rPr>
          <w:rFonts w:ascii="Garamond" w:eastAsia="Calibri" w:hAnsi="Garamond"/>
          <w:color w:val="000000"/>
        </w:rPr>
        <w:t>Plus de 250 000 €</w:t>
      </w:r>
    </w:p>
    <w:p w14:paraId="5976EE68" w14:textId="5A26435B" w:rsidR="00DB084B" w:rsidRDefault="00DB084B" w:rsidP="00DB084B">
      <w:pPr>
        <w:rPr>
          <w:rFonts w:ascii="Times New Roman" w:hAnsi="Times New Roman" w:cs="Times New Roman"/>
        </w:rPr>
      </w:pPr>
    </w:p>
    <w:p w14:paraId="08F2D33A" w14:textId="3EC4FDA7" w:rsidR="00DB084B" w:rsidRDefault="00DB084B" w:rsidP="00DB084B">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t xml:space="preserve">Principales sources de financement </w:t>
      </w:r>
    </w:p>
    <w:p w14:paraId="7A394A1D" w14:textId="05CABC93" w:rsidR="00DB084B" w:rsidRDefault="00DB084B" w:rsidP="00DB084B">
      <w:pPr>
        <w:rPr>
          <w:rFonts w:ascii="Times New Roman" w:hAnsi="Times New Roman" w:cs="Times New Roman"/>
        </w:rPr>
      </w:pPr>
    </w:p>
    <w:p w14:paraId="2D4586FF" w14:textId="56B0075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191531167"/>
          <w14:checkbox>
            <w14:checked w14:val="0"/>
            <w14:checkedState w14:val="2612" w14:font="MS Gothic"/>
            <w14:uncheckedState w14:val="2610" w14:font="MS Gothic"/>
          </w14:checkbox>
        </w:sdtPr>
        <w:sdtEndPr/>
        <w:sdtContent>
          <w:r w:rsidR="00DB084B">
            <w:rPr>
              <w:rFonts w:ascii="MS Gothic" w:eastAsia="MS Gothic" w:hAnsi="MS Gothic" w:hint="eastAsia"/>
              <w:color w:val="000000" w:themeColor="text1"/>
            </w:rPr>
            <w:t>☐</w:t>
          </w:r>
        </w:sdtContent>
      </w:sdt>
      <w:r w:rsidR="00DB084B" w:rsidRPr="00AB4AD8">
        <w:rPr>
          <w:rFonts w:ascii="Garamond" w:hAnsi="Garamond"/>
          <w:color w:val="000000" w:themeColor="text1"/>
        </w:rPr>
        <w:t>AFD</w:t>
      </w:r>
    </w:p>
    <w:p w14:paraId="5F58B123" w14:textId="3260F7B8"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830783821"/>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MEAE (</w:t>
      </w:r>
      <w:r w:rsidR="00DB084B">
        <w:rPr>
          <w:rFonts w:ascii="Garamond" w:hAnsi="Garamond"/>
          <w:color w:val="000000" w:themeColor="text1"/>
        </w:rPr>
        <w:t>DCTCIV)</w:t>
      </w:r>
    </w:p>
    <w:p w14:paraId="68907703"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538239880"/>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Union européenne</w:t>
      </w:r>
    </w:p>
    <w:p w14:paraId="09328C21"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162193341"/>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Agences de l’eau</w:t>
      </w:r>
    </w:p>
    <w:p w14:paraId="73367FE3"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501189075"/>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Fonds propres de ma collectivité</w:t>
      </w:r>
    </w:p>
    <w:p w14:paraId="0CD5269F" w14:textId="77777777" w:rsidR="00DB084B" w:rsidRPr="00AB4AD8" w:rsidRDefault="0013242F" w:rsidP="00DB084B">
      <w:pPr>
        <w:pStyle w:val="Paragraphedeliste"/>
        <w:ind w:left="1080"/>
        <w:rPr>
          <w:rFonts w:ascii="Garamond" w:hAnsi="Garamond"/>
          <w:color w:val="000000" w:themeColor="text1"/>
        </w:rPr>
      </w:pPr>
      <w:sdt>
        <w:sdtPr>
          <w:rPr>
            <w:rFonts w:ascii="Garamond" w:hAnsi="Garamond"/>
            <w:color w:val="000000" w:themeColor="text1"/>
          </w:rPr>
          <w:id w:val="1472786195"/>
          <w14:checkbox>
            <w14:checked w14:val="0"/>
            <w14:checkedState w14:val="2612" w14:font="MS Gothic"/>
            <w14:uncheckedState w14:val="2610" w14:font="MS Gothic"/>
          </w14:checkbox>
        </w:sdtPr>
        <w:sdtEndPr/>
        <w:sdtContent>
          <w:r w:rsidR="00DB084B" w:rsidRPr="00AB4AD8">
            <w:rPr>
              <w:rFonts w:ascii="Segoe UI Symbol" w:eastAsia="MS Gothic" w:hAnsi="Segoe UI Symbol" w:cs="Segoe UI Symbol"/>
              <w:color w:val="000000" w:themeColor="text1"/>
            </w:rPr>
            <w:t>☐</w:t>
          </w:r>
        </w:sdtContent>
      </w:sdt>
      <w:r w:rsidR="00DB084B" w:rsidRPr="00AB4AD8">
        <w:rPr>
          <w:rFonts w:ascii="Garamond" w:hAnsi="Garamond"/>
          <w:color w:val="000000" w:themeColor="text1"/>
        </w:rPr>
        <w:t>Autres :</w:t>
      </w:r>
    </w:p>
    <w:p w14:paraId="4DB0FFE9" w14:textId="2643B3DB" w:rsidR="00DB084B" w:rsidRDefault="00DB084B" w:rsidP="00DB084B">
      <w:pPr>
        <w:rPr>
          <w:rFonts w:ascii="Times New Roman" w:hAnsi="Times New Roman" w:cs="Times New Roman"/>
        </w:rPr>
      </w:pPr>
    </w:p>
    <w:p w14:paraId="0E579747" w14:textId="77777777" w:rsidR="004B019B" w:rsidRDefault="004B019B" w:rsidP="00DB084B">
      <w:pPr>
        <w:rPr>
          <w:rFonts w:ascii="Times New Roman" w:hAnsi="Times New Roman" w:cs="Times New Roman"/>
        </w:rPr>
      </w:pPr>
    </w:p>
    <w:p w14:paraId="636A1821" w14:textId="53953433" w:rsidR="00DB084B" w:rsidRDefault="00DB084B" w:rsidP="00DB084B">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t>Historique de la coopération</w:t>
      </w:r>
      <w:r w:rsidR="0069633A" w:rsidRPr="002A4E49">
        <w:rPr>
          <w:rFonts w:ascii="Times New Roman" w:hAnsi="Times New Roman" w:cs="Times New Roman"/>
          <w:b/>
          <w:bCs/>
          <w:color w:val="4472C4" w:themeColor="accent1"/>
        </w:rPr>
        <w:t> </w:t>
      </w:r>
    </w:p>
    <w:p w14:paraId="14C7E47C" w14:textId="36DECA1B" w:rsidR="002A4E49" w:rsidRDefault="002A4E49" w:rsidP="00DB084B">
      <w:pPr>
        <w:rPr>
          <w:rFonts w:ascii="Times New Roman" w:hAnsi="Times New Roman" w:cs="Times New Roman"/>
          <w:b/>
          <w:bCs/>
          <w:color w:val="4472C4" w:themeColor="accent1"/>
        </w:rPr>
      </w:pPr>
    </w:p>
    <w:p w14:paraId="1BFC3358" w14:textId="354A8006" w:rsidR="002A4E49" w:rsidRDefault="002A4E49" w:rsidP="00DB084B">
      <w:pPr>
        <w:rPr>
          <w:rFonts w:ascii="Times New Roman" w:hAnsi="Times New Roman" w:cs="Times New Roman"/>
          <w:b/>
          <w:bCs/>
          <w:color w:val="4472C4" w:themeColor="accent1"/>
        </w:rPr>
      </w:pPr>
    </w:p>
    <w:p w14:paraId="061E43D8" w14:textId="77777777" w:rsidR="002A4E49" w:rsidRPr="002A4E49" w:rsidRDefault="002A4E49" w:rsidP="00DB084B">
      <w:pPr>
        <w:rPr>
          <w:rFonts w:ascii="Times New Roman" w:hAnsi="Times New Roman" w:cs="Times New Roman"/>
          <w:b/>
          <w:bCs/>
          <w:color w:val="4472C4" w:themeColor="accent1"/>
        </w:rPr>
      </w:pPr>
    </w:p>
    <w:p w14:paraId="481B894D" w14:textId="636F2DE8" w:rsidR="00DB084B" w:rsidRDefault="00DB084B" w:rsidP="00DB084B">
      <w:pPr>
        <w:rPr>
          <w:rFonts w:ascii="Times New Roman" w:hAnsi="Times New Roman" w:cs="Times New Roman"/>
        </w:rPr>
      </w:pPr>
    </w:p>
    <w:p w14:paraId="566391E1" w14:textId="44E059B4" w:rsidR="0069633A" w:rsidRDefault="0069633A" w:rsidP="00DB084B">
      <w:pPr>
        <w:rPr>
          <w:rFonts w:ascii="Times New Roman" w:hAnsi="Times New Roman" w:cs="Times New Roman"/>
        </w:rPr>
      </w:pPr>
    </w:p>
    <w:p w14:paraId="6DDE169E" w14:textId="77777777" w:rsidR="0069633A" w:rsidRDefault="0069633A" w:rsidP="00DB084B">
      <w:pPr>
        <w:rPr>
          <w:rFonts w:ascii="Times New Roman" w:hAnsi="Times New Roman" w:cs="Times New Roman"/>
        </w:rPr>
      </w:pPr>
    </w:p>
    <w:p w14:paraId="62F0D573" w14:textId="53047A4A" w:rsidR="00DB084B" w:rsidRDefault="00DB084B" w:rsidP="00DB084B">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lastRenderedPageBreak/>
        <w:t>Description des projets en cours</w:t>
      </w:r>
    </w:p>
    <w:p w14:paraId="538F2DD9" w14:textId="77777777" w:rsidR="002A4E49" w:rsidRPr="002A4E49" w:rsidRDefault="002A4E49" w:rsidP="00DB084B">
      <w:pPr>
        <w:rPr>
          <w:rFonts w:ascii="Times New Roman" w:hAnsi="Times New Roman" w:cs="Times New Roman"/>
          <w:b/>
          <w:bCs/>
          <w:color w:val="4472C4" w:themeColor="accent1"/>
        </w:rPr>
      </w:pPr>
    </w:p>
    <w:p w14:paraId="24192312" w14:textId="73632DB9" w:rsidR="0069633A" w:rsidRDefault="0069633A" w:rsidP="00DB084B">
      <w:pPr>
        <w:rPr>
          <w:rFonts w:ascii="Times New Roman" w:hAnsi="Times New Roman" w:cs="Times New Roman"/>
          <w:b/>
          <w:bCs/>
        </w:rPr>
      </w:pPr>
    </w:p>
    <w:p w14:paraId="3EDDF749" w14:textId="646486B5" w:rsidR="0069633A" w:rsidRDefault="0069633A" w:rsidP="00DB084B">
      <w:pPr>
        <w:rPr>
          <w:rFonts w:ascii="Times New Roman" w:hAnsi="Times New Roman" w:cs="Times New Roman"/>
          <w:b/>
          <w:bCs/>
        </w:rPr>
      </w:pPr>
    </w:p>
    <w:p w14:paraId="7F90A9C3" w14:textId="6BCDA023" w:rsidR="0069633A" w:rsidRDefault="0069633A" w:rsidP="00DB084B">
      <w:pPr>
        <w:rPr>
          <w:rFonts w:ascii="Times New Roman" w:hAnsi="Times New Roman" w:cs="Times New Roman"/>
          <w:b/>
          <w:bCs/>
        </w:rPr>
      </w:pPr>
    </w:p>
    <w:p w14:paraId="4A855A1F" w14:textId="78DF3764" w:rsidR="0069633A" w:rsidRDefault="0069633A" w:rsidP="00DB084B">
      <w:pPr>
        <w:rPr>
          <w:rFonts w:ascii="Times New Roman" w:hAnsi="Times New Roman" w:cs="Times New Roman"/>
          <w:b/>
          <w:bCs/>
        </w:rPr>
      </w:pPr>
    </w:p>
    <w:p w14:paraId="265CF941" w14:textId="77777777" w:rsidR="0069633A" w:rsidRPr="0069633A" w:rsidRDefault="0069633A" w:rsidP="00DB084B">
      <w:pPr>
        <w:rPr>
          <w:rFonts w:ascii="Times New Roman" w:hAnsi="Times New Roman" w:cs="Times New Roman"/>
          <w:b/>
          <w:bCs/>
        </w:rPr>
      </w:pPr>
    </w:p>
    <w:p w14:paraId="7137D36D" w14:textId="05B70233" w:rsidR="00DB084B" w:rsidRDefault="00DB084B" w:rsidP="00DB084B">
      <w:pPr>
        <w:rPr>
          <w:rFonts w:ascii="Times New Roman" w:hAnsi="Times New Roman" w:cs="Times New Roman"/>
        </w:rPr>
      </w:pPr>
    </w:p>
    <w:p w14:paraId="58DC0CE8" w14:textId="3F1B5E0A" w:rsidR="00DB084B" w:rsidRDefault="00DB084B" w:rsidP="00DB084B">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t>Autres initiatives (soutien à des associations, organisation de la société civile -OSC- du territoire…)</w:t>
      </w:r>
    </w:p>
    <w:p w14:paraId="0F4EEEA2" w14:textId="77777777" w:rsidR="002A4E49" w:rsidRPr="002A4E49" w:rsidRDefault="002A4E49" w:rsidP="00DB084B">
      <w:pPr>
        <w:rPr>
          <w:rFonts w:ascii="Times New Roman" w:hAnsi="Times New Roman" w:cs="Times New Roman"/>
          <w:b/>
          <w:bCs/>
          <w:color w:val="4472C4" w:themeColor="accent1"/>
        </w:rPr>
      </w:pPr>
    </w:p>
    <w:p w14:paraId="386A8935" w14:textId="6A1E823B" w:rsidR="00DB084B" w:rsidRDefault="00DB084B" w:rsidP="00DB084B">
      <w:pPr>
        <w:rPr>
          <w:rFonts w:ascii="Times New Roman" w:hAnsi="Times New Roman" w:cs="Times New Roman"/>
        </w:rPr>
      </w:pPr>
    </w:p>
    <w:p w14:paraId="2F76F251" w14:textId="31818633" w:rsidR="00DB084B" w:rsidRDefault="00DB084B" w:rsidP="00DB084B">
      <w:pPr>
        <w:pStyle w:val="Paragraphedeliste"/>
        <w:numPr>
          <w:ilvl w:val="0"/>
          <w:numId w:val="2"/>
        </w:numPr>
        <w:rPr>
          <w:rFonts w:ascii="Times New Roman" w:hAnsi="Times New Roman" w:cs="Times New Roman"/>
        </w:rPr>
      </w:pPr>
    </w:p>
    <w:p w14:paraId="10FB43F0" w14:textId="1269FC46" w:rsidR="00DB084B" w:rsidRDefault="00DB084B" w:rsidP="00DB084B">
      <w:pPr>
        <w:pStyle w:val="Paragraphedeliste"/>
        <w:rPr>
          <w:rFonts w:ascii="Times New Roman" w:hAnsi="Times New Roman" w:cs="Times New Roman"/>
        </w:rPr>
      </w:pPr>
    </w:p>
    <w:p w14:paraId="06FFB1BF" w14:textId="1A52953A" w:rsidR="00DB084B" w:rsidRDefault="00DB084B" w:rsidP="00DB084B">
      <w:pPr>
        <w:pStyle w:val="Paragraphedeliste"/>
        <w:rPr>
          <w:rFonts w:ascii="Times New Roman" w:hAnsi="Times New Roman" w:cs="Times New Roman"/>
        </w:rPr>
      </w:pPr>
    </w:p>
    <w:p w14:paraId="6D338552" w14:textId="77777777" w:rsidR="00DB084B" w:rsidRDefault="00DB084B" w:rsidP="00DB084B">
      <w:pPr>
        <w:pStyle w:val="Paragraphedeliste"/>
        <w:rPr>
          <w:rFonts w:ascii="Times New Roman" w:hAnsi="Times New Roman" w:cs="Times New Roman"/>
        </w:rPr>
      </w:pPr>
    </w:p>
    <w:p w14:paraId="63FA27E7" w14:textId="36A2907E" w:rsidR="00DB084B" w:rsidRDefault="00DB084B" w:rsidP="00DB084B">
      <w:pPr>
        <w:pStyle w:val="Paragraphedeliste"/>
        <w:numPr>
          <w:ilvl w:val="0"/>
          <w:numId w:val="2"/>
        </w:numPr>
        <w:rPr>
          <w:rFonts w:ascii="Times New Roman" w:hAnsi="Times New Roman" w:cs="Times New Roman"/>
        </w:rPr>
      </w:pPr>
    </w:p>
    <w:p w14:paraId="158DF3DD" w14:textId="01D120B5" w:rsidR="00DB084B" w:rsidRPr="00DB084B" w:rsidRDefault="00DB084B" w:rsidP="00DB084B"/>
    <w:p w14:paraId="4EE074CD" w14:textId="13EDCD65" w:rsidR="00DB084B" w:rsidRPr="00DB084B" w:rsidRDefault="00DB084B" w:rsidP="00DB084B"/>
    <w:p w14:paraId="2A71C60D" w14:textId="7FEDA4BD" w:rsidR="00DB084B" w:rsidRDefault="00DB084B" w:rsidP="00DB084B">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t>Acteurs impliqués dans la coopération</w:t>
      </w:r>
    </w:p>
    <w:p w14:paraId="7BD60280" w14:textId="77777777" w:rsidR="002A4E49" w:rsidRPr="002A4E49" w:rsidRDefault="002A4E49" w:rsidP="00DB084B">
      <w:pPr>
        <w:rPr>
          <w:rFonts w:ascii="Times New Roman" w:hAnsi="Times New Roman" w:cs="Times New Roman"/>
          <w:b/>
          <w:bCs/>
          <w:color w:val="4472C4" w:themeColor="accent1"/>
        </w:rPr>
      </w:pPr>
    </w:p>
    <w:p w14:paraId="00B7103D" w14:textId="09F6AEAF" w:rsidR="00DB084B" w:rsidRDefault="00DB084B" w:rsidP="00DB084B">
      <w:pPr>
        <w:rPr>
          <w:rFonts w:ascii="Times New Roman" w:hAnsi="Times New Roman" w:cs="Times New Roman"/>
        </w:rPr>
      </w:pPr>
    </w:p>
    <w:p w14:paraId="57981DBB" w14:textId="451AEC28" w:rsidR="00DB084B" w:rsidRPr="00DB084B" w:rsidRDefault="00DB084B" w:rsidP="00DB084B">
      <w:pPr>
        <w:pStyle w:val="Paragraphedeliste"/>
        <w:numPr>
          <w:ilvl w:val="0"/>
          <w:numId w:val="2"/>
        </w:numPr>
        <w:rPr>
          <w:rFonts w:ascii="Times New Roman" w:hAnsi="Times New Roman" w:cs="Times New Roman"/>
        </w:rPr>
      </w:pPr>
      <w:r w:rsidRPr="00DB084B">
        <w:rPr>
          <w:rFonts w:ascii="Times New Roman" w:hAnsi="Times New Roman" w:cs="Times New Roman"/>
        </w:rPr>
        <w:t>En France</w:t>
      </w:r>
      <w:r w:rsidR="0069633A">
        <w:rPr>
          <w:rFonts w:ascii="Times New Roman" w:hAnsi="Times New Roman" w:cs="Times New Roman"/>
        </w:rPr>
        <w:t xml:space="preserve"> : </w:t>
      </w:r>
    </w:p>
    <w:p w14:paraId="5B6E76EA" w14:textId="39AD6BEF" w:rsidR="00DB084B" w:rsidRPr="00DB084B" w:rsidRDefault="00DB084B" w:rsidP="00DB084B">
      <w:pPr>
        <w:rPr>
          <w:rFonts w:ascii="Times New Roman" w:hAnsi="Times New Roman" w:cs="Times New Roman"/>
        </w:rPr>
      </w:pPr>
    </w:p>
    <w:p w14:paraId="4D127B94" w14:textId="591BA8BE" w:rsidR="00DB084B" w:rsidRPr="00DB084B" w:rsidRDefault="00DB084B" w:rsidP="00DB084B">
      <w:pPr>
        <w:rPr>
          <w:rFonts w:ascii="Times New Roman" w:hAnsi="Times New Roman" w:cs="Times New Roman"/>
        </w:rPr>
      </w:pPr>
    </w:p>
    <w:p w14:paraId="152561E9" w14:textId="4C78E910" w:rsidR="00DB084B" w:rsidRPr="00DB084B" w:rsidRDefault="00DB084B" w:rsidP="00DB084B">
      <w:pPr>
        <w:pStyle w:val="Paragraphedeliste"/>
        <w:numPr>
          <w:ilvl w:val="0"/>
          <w:numId w:val="2"/>
        </w:numPr>
        <w:rPr>
          <w:rFonts w:ascii="Times New Roman" w:hAnsi="Times New Roman" w:cs="Times New Roman"/>
        </w:rPr>
      </w:pPr>
      <w:r w:rsidRPr="00DB084B">
        <w:rPr>
          <w:rFonts w:ascii="Times New Roman" w:hAnsi="Times New Roman" w:cs="Times New Roman"/>
        </w:rPr>
        <w:t xml:space="preserve">Dans le pays latino-américain / caribéen : </w:t>
      </w:r>
    </w:p>
    <w:p w14:paraId="5591F5CF" w14:textId="092CEFEE" w:rsidR="00DB084B" w:rsidRPr="00DB084B" w:rsidRDefault="00DB084B" w:rsidP="00DB084B">
      <w:pPr>
        <w:rPr>
          <w:rFonts w:ascii="Times New Roman" w:hAnsi="Times New Roman" w:cs="Times New Roman"/>
        </w:rPr>
      </w:pPr>
    </w:p>
    <w:p w14:paraId="1BFD2780" w14:textId="5D280A78" w:rsidR="00DB084B" w:rsidRDefault="00DB084B" w:rsidP="00DB084B">
      <w:pPr>
        <w:rPr>
          <w:rFonts w:ascii="Times New Roman" w:hAnsi="Times New Roman" w:cs="Times New Roman"/>
        </w:rPr>
      </w:pPr>
    </w:p>
    <w:p w14:paraId="642678C8" w14:textId="77777777" w:rsidR="002A4E49" w:rsidRPr="00DB084B" w:rsidRDefault="002A4E49" w:rsidP="00DB084B">
      <w:pPr>
        <w:rPr>
          <w:rFonts w:ascii="Times New Roman" w:hAnsi="Times New Roman" w:cs="Times New Roman"/>
        </w:rPr>
      </w:pPr>
    </w:p>
    <w:p w14:paraId="29290B17" w14:textId="68621BC5" w:rsidR="00DB084B" w:rsidRDefault="00DB084B" w:rsidP="00DB084B">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t>Perspectives envisagées</w:t>
      </w:r>
    </w:p>
    <w:p w14:paraId="7C261CB3" w14:textId="77777777" w:rsidR="002A4E49" w:rsidRPr="002A4E49" w:rsidRDefault="002A4E49" w:rsidP="00DB084B">
      <w:pPr>
        <w:rPr>
          <w:rFonts w:ascii="Times New Roman" w:hAnsi="Times New Roman" w:cs="Times New Roman"/>
          <w:b/>
          <w:bCs/>
          <w:color w:val="4472C4" w:themeColor="accent1"/>
        </w:rPr>
      </w:pPr>
    </w:p>
    <w:p w14:paraId="17E46846" w14:textId="3080FD2D" w:rsidR="00DB084B" w:rsidRPr="00DB084B" w:rsidRDefault="00DB084B" w:rsidP="00DB084B">
      <w:pPr>
        <w:rPr>
          <w:rFonts w:ascii="Times New Roman" w:hAnsi="Times New Roman" w:cs="Times New Roman"/>
        </w:rPr>
      </w:pPr>
    </w:p>
    <w:p w14:paraId="5F7D8694" w14:textId="1A02E81E" w:rsidR="00DB084B" w:rsidRDefault="0069633A" w:rsidP="0069633A">
      <w:pPr>
        <w:pStyle w:val="Paragraphedeliste"/>
        <w:numPr>
          <w:ilvl w:val="0"/>
          <w:numId w:val="3"/>
        </w:numPr>
        <w:rPr>
          <w:rFonts w:ascii="Times New Roman" w:hAnsi="Times New Roman" w:cs="Times New Roman"/>
        </w:rPr>
      </w:pPr>
      <w:r>
        <w:rPr>
          <w:rFonts w:ascii="Times New Roman" w:hAnsi="Times New Roman" w:cs="Times New Roman"/>
        </w:rPr>
        <w:t xml:space="preserve"> </w:t>
      </w:r>
    </w:p>
    <w:p w14:paraId="7C8F8E14" w14:textId="76163B9C" w:rsidR="0069633A" w:rsidRDefault="0069633A" w:rsidP="0069633A">
      <w:pPr>
        <w:rPr>
          <w:rFonts w:ascii="Times New Roman" w:hAnsi="Times New Roman" w:cs="Times New Roman"/>
        </w:rPr>
      </w:pPr>
    </w:p>
    <w:p w14:paraId="4DF9C10A" w14:textId="6F9FBFCC" w:rsidR="0069633A" w:rsidRDefault="0069633A" w:rsidP="0069633A">
      <w:pPr>
        <w:rPr>
          <w:rFonts w:ascii="Times New Roman" w:hAnsi="Times New Roman" w:cs="Times New Roman"/>
        </w:rPr>
      </w:pPr>
    </w:p>
    <w:p w14:paraId="1F5A0CE8" w14:textId="439B691F" w:rsidR="0069633A" w:rsidRDefault="0069633A" w:rsidP="0069633A">
      <w:pPr>
        <w:pStyle w:val="Paragraphedeliste"/>
        <w:numPr>
          <w:ilvl w:val="0"/>
          <w:numId w:val="3"/>
        </w:numPr>
        <w:rPr>
          <w:rFonts w:ascii="Times New Roman" w:hAnsi="Times New Roman" w:cs="Times New Roman"/>
        </w:rPr>
      </w:pPr>
    </w:p>
    <w:p w14:paraId="3934F844" w14:textId="53CA2103" w:rsidR="0069633A" w:rsidRDefault="0069633A" w:rsidP="0069633A">
      <w:pPr>
        <w:rPr>
          <w:rFonts w:ascii="Times New Roman" w:hAnsi="Times New Roman" w:cs="Times New Roman"/>
        </w:rPr>
      </w:pPr>
    </w:p>
    <w:p w14:paraId="0C6145F6" w14:textId="0AC5A7FE" w:rsidR="0069633A" w:rsidRDefault="0069633A" w:rsidP="0069633A">
      <w:pPr>
        <w:rPr>
          <w:rFonts w:ascii="Times New Roman" w:hAnsi="Times New Roman" w:cs="Times New Roman"/>
        </w:rPr>
      </w:pPr>
    </w:p>
    <w:p w14:paraId="5BCA6289" w14:textId="32D8BF38" w:rsidR="0069633A" w:rsidRDefault="0069633A" w:rsidP="0069633A">
      <w:pPr>
        <w:pStyle w:val="Paragraphedeliste"/>
        <w:numPr>
          <w:ilvl w:val="0"/>
          <w:numId w:val="3"/>
        </w:numPr>
        <w:rPr>
          <w:rFonts w:ascii="Times New Roman" w:hAnsi="Times New Roman" w:cs="Times New Roman"/>
        </w:rPr>
      </w:pPr>
    </w:p>
    <w:p w14:paraId="1D3B2093" w14:textId="2DB668F3" w:rsidR="0069633A" w:rsidRDefault="0069633A" w:rsidP="0069633A">
      <w:pPr>
        <w:ind w:left="360"/>
        <w:rPr>
          <w:rFonts w:ascii="Times New Roman" w:hAnsi="Times New Roman" w:cs="Times New Roman"/>
        </w:rPr>
      </w:pPr>
    </w:p>
    <w:p w14:paraId="49E4F8A2" w14:textId="70234E31" w:rsidR="0069633A" w:rsidRDefault="0069633A" w:rsidP="0069633A">
      <w:pPr>
        <w:ind w:left="360"/>
        <w:rPr>
          <w:rFonts w:ascii="Times New Roman" w:hAnsi="Times New Roman" w:cs="Times New Roman"/>
        </w:rPr>
      </w:pPr>
    </w:p>
    <w:p w14:paraId="157BAADC" w14:textId="77777777" w:rsidR="0069633A" w:rsidRPr="0069633A" w:rsidRDefault="0069633A" w:rsidP="0069633A">
      <w:pPr>
        <w:ind w:left="360"/>
        <w:rPr>
          <w:rFonts w:ascii="Times New Roman" w:hAnsi="Times New Roman" w:cs="Times New Roman"/>
        </w:rPr>
      </w:pPr>
    </w:p>
    <w:p w14:paraId="4E5D33B0" w14:textId="3816EC6B" w:rsidR="00DB084B" w:rsidRDefault="00DB084B" w:rsidP="00DB084B">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t>Sensibilisation / communication en France</w:t>
      </w:r>
    </w:p>
    <w:p w14:paraId="356A8DE1" w14:textId="53D1BCCA" w:rsidR="002A4E49" w:rsidRDefault="002A4E49" w:rsidP="00DB084B">
      <w:pPr>
        <w:rPr>
          <w:rFonts w:ascii="Times New Roman" w:hAnsi="Times New Roman" w:cs="Times New Roman"/>
          <w:b/>
          <w:bCs/>
          <w:color w:val="4472C4" w:themeColor="accent1"/>
        </w:rPr>
      </w:pPr>
    </w:p>
    <w:p w14:paraId="3044793C" w14:textId="4DEBC332" w:rsidR="002A4E49" w:rsidRDefault="002A4E49" w:rsidP="00DB084B">
      <w:pPr>
        <w:rPr>
          <w:rFonts w:ascii="Times New Roman" w:hAnsi="Times New Roman" w:cs="Times New Roman"/>
          <w:b/>
          <w:bCs/>
          <w:color w:val="4472C4" w:themeColor="accent1"/>
        </w:rPr>
      </w:pPr>
    </w:p>
    <w:p w14:paraId="68AC2B2E" w14:textId="77777777" w:rsidR="002A4E49" w:rsidRPr="002A4E49" w:rsidRDefault="002A4E49" w:rsidP="00DB084B">
      <w:pPr>
        <w:rPr>
          <w:rFonts w:ascii="Times New Roman" w:hAnsi="Times New Roman" w:cs="Times New Roman"/>
          <w:b/>
          <w:bCs/>
          <w:color w:val="4472C4" w:themeColor="accent1"/>
        </w:rPr>
      </w:pPr>
    </w:p>
    <w:p w14:paraId="118DBE0B" w14:textId="6999B7E3" w:rsidR="00DB084B" w:rsidRDefault="00DB084B" w:rsidP="00DB084B">
      <w:pPr>
        <w:rPr>
          <w:rFonts w:ascii="Times New Roman" w:hAnsi="Times New Roman" w:cs="Times New Roman"/>
        </w:rPr>
      </w:pPr>
    </w:p>
    <w:p w14:paraId="49307374" w14:textId="77777777" w:rsidR="00233E15" w:rsidRPr="00DB084B" w:rsidRDefault="00233E15" w:rsidP="00DB084B">
      <w:pPr>
        <w:rPr>
          <w:rFonts w:ascii="Times New Roman" w:hAnsi="Times New Roman" w:cs="Times New Roman"/>
        </w:rPr>
      </w:pPr>
    </w:p>
    <w:p w14:paraId="29528980" w14:textId="5E71BB21" w:rsidR="00DB084B" w:rsidRPr="00DB084B" w:rsidRDefault="00DB084B" w:rsidP="00DB084B">
      <w:pPr>
        <w:rPr>
          <w:rFonts w:ascii="Times New Roman" w:hAnsi="Times New Roman" w:cs="Times New Roman"/>
        </w:rPr>
      </w:pPr>
    </w:p>
    <w:p w14:paraId="4C24D3B4" w14:textId="07E1F448" w:rsidR="00DB084B" w:rsidRDefault="00DB084B" w:rsidP="00DB084B">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lastRenderedPageBreak/>
        <w:t>Réciprocité</w:t>
      </w:r>
    </w:p>
    <w:p w14:paraId="0BCB92C4" w14:textId="1BCA23E0" w:rsidR="0069633A" w:rsidRDefault="0069633A" w:rsidP="00DB084B">
      <w:pPr>
        <w:rPr>
          <w:rFonts w:ascii="Times New Roman" w:hAnsi="Times New Roman" w:cs="Times New Roman"/>
          <w:b/>
          <w:bCs/>
        </w:rPr>
      </w:pPr>
    </w:p>
    <w:p w14:paraId="34CF0478" w14:textId="5F22AAB0" w:rsidR="0069633A" w:rsidRPr="004B019B" w:rsidRDefault="0069633A" w:rsidP="00DB084B">
      <w:pPr>
        <w:rPr>
          <w:rFonts w:ascii="Times New Roman" w:hAnsi="Times New Roman" w:cs="Times New Roman"/>
          <w:i/>
          <w:iCs/>
          <w:sz w:val="22"/>
          <w:szCs w:val="22"/>
        </w:rPr>
      </w:pPr>
      <w:r w:rsidRPr="004B019B">
        <w:rPr>
          <w:rFonts w:ascii="Times New Roman" w:hAnsi="Times New Roman" w:cs="Times New Roman"/>
          <w:i/>
          <w:iCs/>
          <w:sz w:val="22"/>
          <w:szCs w:val="22"/>
        </w:rPr>
        <w:t xml:space="preserve">Votre coopération décentralisée franco-latino-américaine / caribéenne a-t-elle une dimension de réciprocité ? </w:t>
      </w:r>
    </w:p>
    <w:p w14:paraId="4FFB16E6" w14:textId="77777777" w:rsidR="002A4E49" w:rsidRPr="0069633A" w:rsidRDefault="002A4E49" w:rsidP="00DB084B">
      <w:pPr>
        <w:rPr>
          <w:rFonts w:ascii="Times New Roman" w:hAnsi="Times New Roman" w:cs="Times New Roman"/>
          <w:i/>
          <w:iCs/>
        </w:rPr>
      </w:pPr>
    </w:p>
    <w:p w14:paraId="0A9310D8" w14:textId="6E5F8A16" w:rsidR="00DB084B" w:rsidRDefault="00DB084B" w:rsidP="00DB084B">
      <w:pPr>
        <w:rPr>
          <w:rFonts w:ascii="Times New Roman" w:hAnsi="Times New Roman" w:cs="Times New Roman"/>
        </w:rPr>
      </w:pPr>
    </w:p>
    <w:p w14:paraId="62415192" w14:textId="5153338B" w:rsidR="00DB084B" w:rsidRDefault="00DB084B" w:rsidP="00DB084B">
      <w:pPr>
        <w:rPr>
          <w:rFonts w:ascii="Times New Roman" w:hAnsi="Times New Roman" w:cs="Times New Roman"/>
        </w:rPr>
      </w:pPr>
    </w:p>
    <w:p w14:paraId="7FED3089" w14:textId="77777777" w:rsidR="004B019B" w:rsidRPr="00DB084B" w:rsidRDefault="004B019B" w:rsidP="00DB084B">
      <w:pPr>
        <w:rPr>
          <w:rFonts w:ascii="Times New Roman" w:hAnsi="Times New Roman" w:cs="Times New Roman"/>
        </w:rPr>
      </w:pPr>
    </w:p>
    <w:p w14:paraId="7DB9776D" w14:textId="7DB607F6" w:rsidR="00DB084B" w:rsidRDefault="0069633A" w:rsidP="00DB084B">
      <w:pPr>
        <w:pBdr>
          <w:bottom w:val="single" w:sz="6" w:space="1" w:color="auto"/>
        </w:pBdr>
        <w:rPr>
          <w:rFonts w:ascii="Times New Roman" w:hAnsi="Times New Roman" w:cs="Times New Roman"/>
          <w:b/>
          <w:bCs/>
          <w:color w:val="4472C4" w:themeColor="accent1"/>
        </w:rPr>
      </w:pPr>
      <w:r w:rsidRPr="002A4E49">
        <w:rPr>
          <w:rFonts w:ascii="Times New Roman" w:hAnsi="Times New Roman" w:cs="Times New Roman"/>
          <w:b/>
          <w:bCs/>
          <w:color w:val="4472C4" w:themeColor="accent1"/>
        </w:rPr>
        <w:t>Évaluation</w:t>
      </w:r>
      <w:r w:rsidR="00DB084B" w:rsidRPr="002A4E49">
        <w:rPr>
          <w:rFonts w:ascii="Times New Roman" w:hAnsi="Times New Roman" w:cs="Times New Roman"/>
          <w:b/>
          <w:bCs/>
          <w:color w:val="4472C4" w:themeColor="accent1"/>
        </w:rPr>
        <w:t xml:space="preserve"> / documents de capitalisation</w:t>
      </w:r>
    </w:p>
    <w:p w14:paraId="105E16D4" w14:textId="77777777" w:rsidR="002A4E49" w:rsidRPr="002A4E49" w:rsidRDefault="002A4E49" w:rsidP="00DB084B">
      <w:pPr>
        <w:rPr>
          <w:rFonts w:ascii="Times New Roman" w:hAnsi="Times New Roman" w:cs="Times New Roman"/>
          <w:b/>
          <w:bCs/>
          <w:color w:val="4472C4" w:themeColor="accent1"/>
        </w:rPr>
      </w:pPr>
    </w:p>
    <w:p w14:paraId="49D92581" w14:textId="2A80A087" w:rsidR="0069633A" w:rsidRDefault="0069633A" w:rsidP="00DB084B">
      <w:pPr>
        <w:rPr>
          <w:rFonts w:ascii="Times New Roman" w:hAnsi="Times New Roman" w:cs="Times New Roman"/>
          <w:b/>
          <w:bCs/>
        </w:rPr>
      </w:pPr>
    </w:p>
    <w:p w14:paraId="239B2CA4" w14:textId="130C6201" w:rsidR="0069633A" w:rsidRDefault="0069633A" w:rsidP="00DB084B">
      <w:pPr>
        <w:rPr>
          <w:rFonts w:ascii="Times New Roman" w:hAnsi="Times New Roman" w:cs="Times New Roman"/>
          <w:b/>
          <w:bCs/>
        </w:rPr>
      </w:pPr>
    </w:p>
    <w:p w14:paraId="5D186C58" w14:textId="0D015DB7" w:rsidR="0069633A" w:rsidRDefault="0069633A" w:rsidP="00DB084B">
      <w:pPr>
        <w:rPr>
          <w:rFonts w:ascii="Times New Roman" w:hAnsi="Times New Roman" w:cs="Times New Roman"/>
          <w:b/>
          <w:bCs/>
        </w:rPr>
      </w:pPr>
    </w:p>
    <w:p w14:paraId="0FECF8F3" w14:textId="11173A7A" w:rsidR="0069633A" w:rsidRDefault="0069633A" w:rsidP="00DB084B">
      <w:pPr>
        <w:rPr>
          <w:rFonts w:ascii="Times New Roman" w:hAnsi="Times New Roman" w:cs="Times New Roman"/>
          <w:b/>
          <w:bCs/>
        </w:rPr>
      </w:pPr>
    </w:p>
    <w:p w14:paraId="432B16A3" w14:textId="67104D85" w:rsidR="0069633A" w:rsidRDefault="0069633A" w:rsidP="00DB084B">
      <w:pPr>
        <w:rPr>
          <w:rFonts w:ascii="Times New Roman" w:hAnsi="Times New Roman" w:cs="Times New Roman"/>
          <w:b/>
          <w:bCs/>
        </w:rPr>
      </w:pPr>
    </w:p>
    <w:p w14:paraId="777ACD24" w14:textId="77777777" w:rsidR="0069633A" w:rsidRPr="0069633A" w:rsidRDefault="0069633A" w:rsidP="00DB084B">
      <w:pPr>
        <w:rPr>
          <w:rFonts w:ascii="Times New Roman" w:hAnsi="Times New Roman" w:cs="Times New Roman"/>
          <w:b/>
          <w:bCs/>
        </w:rPr>
      </w:pPr>
    </w:p>
    <w:p w14:paraId="3D65546E" w14:textId="7A384D9C" w:rsidR="00DB084B" w:rsidRDefault="00DB084B" w:rsidP="00DB084B">
      <w:pPr>
        <w:rPr>
          <w:rFonts w:ascii="Times New Roman" w:hAnsi="Times New Roman" w:cs="Times New Roman"/>
        </w:rPr>
      </w:pPr>
    </w:p>
    <w:p w14:paraId="5D064CFC" w14:textId="19D7B703" w:rsidR="0069633A" w:rsidRDefault="0069633A" w:rsidP="00DB084B">
      <w:pPr>
        <w:rPr>
          <w:rFonts w:ascii="Times New Roman" w:hAnsi="Times New Roman" w:cs="Times New Roman"/>
        </w:rPr>
      </w:pPr>
      <w:r>
        <w:rPr>
          <w:rFonts w:ascii="Times New Roman" w:hAnsi="Times New Roman" w:cs="Times New Roman"/>
        </w:rPr>
        <w:t>-----------------------------------------------------------------------------------------------------------------</w:t>
      </w:r>
    </w:p>
    <w:p w14:paraId="03949AAD" w14:textId="76FE953E" w:rsidR="0069633A" w:rsidRDefault="0069633A" w:rsidP="0069633A">
      <w:pPr>
        <w:rPr>
          <w:rFonts w:ascii="Times New Roman" w:hAnsi="Times New Roman" w:cs="Times New Roman"/>
        </w:rPr>
      </w:pPr>
    </w:p>
    <w:p w14:paraId="1FB066C8" w14:textId="0AC84AC5" w:rsidR="0069633A" w:rsidRPr="0069633A" w:rsidRDefault="0069633A" w:rsidP="0069633A">
      <w:pPr>
        <w:jc w:val="center"/>
        <w:rPr>
          <w:rFonts w:ascii="Times New Roman" w:hAnsi="Times New Roman" w:cs="Times New Roman"/>
          <w:i/>
          <w:iCs/>
        </w:rPr>
      </w:pPr>
      <w:r w:rsidRPr="0069633A">
        <w:rPr>
          <w:rFonts w:ascii="Times New Roman" w:hAnsi="Times New Roman" w:cs="Times New Roman"/>
          <w:i/>
          <w:iCs/>
        </w:rPr>
        <w:t>(N’apparaitra pas dans le répertoire)</w:t>
      </w:r>
    </w:p>
    <w:p w14:paraId="4FCF1F5D" w14:textId="57F31E9B" w:rsidR="0069633A" w:rsidRDefault="0069633A" w:rsidP="0069633A">
      <w:pPr>
        <w:rPr>
          <w:rFonts w:ascii="Times New Roman" w:hAnsi="Times New Roman" w:cs="Times New Roman"/>
        </w:rPr>
      </w:pPr>
    </w:p>
    <w:p w14:paraId="24EA08C3" w14:textId="3D1CD883" w:rsidR="0069633A" w:rsidRPr="0069633A" w:rsidRDefault="0069633A" w:rsidP="0069633A">
      <w:pPr>
        <w:jc w:val="center"/>
        <w:rPr>
          <w:rFonts w:ascii="Times New Roman" w:hAnsi="Times New Roman" w:cs="Times New Roman"/>
          <w:b/>
          <w:bCs/>
          <w:u w:val="single"/>
        </w:rPr>
      </w:pPr>
      <w:r w:rsidRPr="0069633A">
        <w:rPr>
          <w:rFonts w:ascii="Times New Roman" w:hAnsi="Times New Roman" w:cs="Times New Roman"/>
          <w:b/>
          <w:bCs/>
          <w:u w:val="single"/>
        </w:rPr>
        <w:t>Appréciation / évaluation de la coopération</w:t>
      </w:r>
    </w:p>
    <w:p w14:paraId="3F7D6115" w14:textId="48022A09" w:rsidR="0069633A" w:rsidRDefault="0069633A" w:rsidP="0069633A">
      <w:pPr>
        <w:rPr>
          <w:rFonts w:ascii="Times New Roman" w:hAnsi="Times New Roman" w:cs="Times New Roman"/>
        </w:rPr>
      </w:pPr>
    </w:p>
    <w:p w14:paraId="5BE9C8B1" w14:textId="77777777" w:rsidR="0069633A" w:rsidRDefault="0069633A" w:rsidP="0069633A">
      <w:pPr>
        <w:rPr>
          <w:rFonts w:ascii="Times New Roman" w:hAnsi="Times New Roman" w:cs="Times New Roman"/>
        </w:rPr>
      </w:pPr>
    </w:p>
    <w:p w14:paraId="16137915" w14:textId="32C50BBD" w:rsidR="0069633A" w:rsidRDefault="0069633A" w:rsidP="0069633A">
      <w:pPr>
        <w:rPr>
          <w:rFonts w:ascii="Times New Roman" w:hAnsi="Times New Roman" w:cs="Times New Roman"/>
          <w:b/>
          <w:bCs/>
        </w:rPr>
      </w:pPr>
      <w:r w:rsidRPr="0069633A">
        <w:rPr>
          <w:rFonts w:ascii="Times New Roman" w:hAnsi="Times New Roman" w:cs="Times New Roman"/>
          <w:b/>
          <w:bCs/>
        </w:rPr>
        <w:t>Comment évalueriez-vous votre coopération ?</w:t>
      </w:r>
    </w:p>
    <w:p w14:paraId="4C60188B" w14:textId="1D9A5FE5" w:rsidR="0069633A" w:rsidRDefault="0069633A" w:rsidP="0069633A">
      <w:pPr>
        <w:rPr>
          <w:rFonts w:ascii="Times New Roman" w:hAnsi="Times New Roman" w:cs="Times New Roman"/>
          <w:b/>
          <w:bCs/>
        </w:rPr>
      </w:pPr>
    </w:p>
    <w:p w14:paraId="465D8E09" w14:textId="77777777" w:rsidR="0069633A" w:rsidRPr="0069633A" w:rsidRDefault="0069633A" w:rsidP="0069633A">
      <w:pPr>
        <w:rPr>
          <w:rFonts w:ascii="Times New Roman" w:hAnsi="Times New Roman" w:cs="Times New Roman"/>
          <w:b/>
          <w:bCs/>
        </w:rPr>
      </w:pPr>
    </w:p>
    <w:p w14:paraId="5C7D585C" w14:textId="4FB3B111" w:rsidR="0069633A" w:rsidRDefault="0069633A" w:rsidP="0069633A">
      <w:pPr>
        <w:rPr>
          <w:rFonts w:ascii="Times New Roman" w:hAnsi="Times New Roman" w:cs="Times New Roman"/>
        </w:rPr>
      </w:pPr>
    </w:p>
    <w:p w14:paraId="4F6379D7" w14:textId="47059542" w:rsidR="0069633A" w:rsidRDefault="0069633A" w:rsidP="0069633A">
      <w:pPr>
        <w:rPr>
          <w:rFonts w:ascii="Times New Roman" w:hAnsi="Times New Roman" w:cs="Times New Roman"/>
          <w:b/>
          <w:bCs/>
        </w:rPr>
      </w:pPr>
      <w:r w:rsidRPr="0069633A">
        <w:rPr>
          <w:rFonts w:ascii="Times New Roman" w:hAnsi="Times New Roman" w:cs="Times New Roman"/>
          <w:b/>
          <w:bCs/>
        </w:rPr>
        <w:t>Rencontrez-vous des difficultés ? Si oui, lesquelles ?</w:t>
      </w:r>
    </w:p>
    <w:p w14:paraId="3C3BDF91" w14:textId="5FFC884E" w:rsidR="0069633A" w:rsidRDefault="0069633A" w:rsidP="0069633A">
      <w:pPr>
        <w:rPr>
          <w:rFonts w:ascii="Times New Roman" w:hAnsi="Times New Roman" w:cs="Times New Roman"/>
          <w:b/>
          <w:bCs/>
        </w:rPr>
      </w:pPr>
    </w:p>
    <w:p w14:paraId="7605EEE0" w14:textId="77777777" w:rsidR="0069633A" w:rsidRPr="0069633A" w:rsidRDefault="0069633A" w:rsidP="0069633A">
      <w:pPr>
        <w:rPr>
          <w:rFonts w:ascii="Times New Roman" w:hAnsi="Times New Roman" w:cs="Times New Roman"/>
          <w:b/>
          <w:bCs/>
        </w:rPr>
      </w:pPr>
    </w:p>
    <w:p w14:paraId="771728C6" w14:textId="4E8422AC" w:rsidR="0069633A" w:rsidRDefault="0069633A" w:rsidP="0069633A">
      <w:pPr>
        <w:rPr>
          <w:rFonts w:ascii="Times New Roman" w:hAnsi="Times New Roman" w:cs="Times New Roman"/>
        </w:rPr>
      </w:pPr>
    </w:p>
    <w:p w14:paraId="3E330C4E" w14:textId="5CC2595C" w:rsidR="0069633A" w:rsidRPr="0069633A" w:rsidRDefault="0069633A" w:rsidP="0069633A">
      <w:pPr>
        <w:rPr>
          <w:rFonts w:ascii="Times New Roman" w:hAnsi="Times New Roman" w:cs="Times New Roman"/>
          <w:b/>
          <w:bCs/>
        </w:rPr>
      </w:pPr>
      <w:r w:rsidRPr="0069633A">
        <w:rPr>
          <w:rFonts w:ascii="Times New Roman" w:hAnsi="Times New Roman" w:cs="Times New Roman"/>
          <w:b/>
          <w:bCs/>
        </w:rPr>
        <w:t xml:space="preserve">Qu’attendez-vous de Cités Unies France dans le cadre de votre coopération ? </w:t>
      </w:r>
    </w:p>
    <w:p w14:paraId="2BC679FB" w14:textId="0DCBB9C2" w:rsidR="0069633A" w:rsidRDefault="0069633A" w:rsidP="0069633A">
      <w:pPr>
        <w:rPr>
          <w:rFonts w:ascii="Times New Roman" w:hAnsi="Times New Roman" w:cs="Times New Roman"/>
        </w:rPr>
      </w:pPr>
    </w:p>
    <w:p w14:paraId="5BA1EE10" w14:textId="77777777" w:rsidR="0069633A" w:rsidRDefault="0069633A" w:rsidP="0069633A">
      <w:pPr>
        <w:rPr>
          <w:rFonts w:ascii="Times New Roman" w:hAnsi="Times New Roman" w:cs="Times New Roman"/>
        </w:rPr>
      </w:pPr>
    </w:p>
    <w:p w14:paraId="212E7DE6" w14:textId="77777777" w:rsidR="0069633A" w:rsidRDefault="0069633A" w:rsidP="0069633A">
      <w:pPr>
        <w:rPr>
          <w:rFonts w:ascii="Times New Roman" w:hAnsi="Times New Roman" w:cs="Times New Roman"/>
        </w:rPr>
      </w:pPr>
    </w:p>
    <w:p w14:paraId="255F8910" w14:textId="78271133" w:rsidR="0069633A" w:rsidRPr="0069633A" w:rsidRDefault="0069633A" w:rsidP="0069633A">
      <w:pPr>
        <w:rPr>
          <w:rFonts w:ascii="Times New Roman" w:hAnsi="Times New Roman" w:cs="Times New Roman"/>
          <w:b/>
          <w:bCs/>
        </w:rPr>
      </w:pPr>
      <w:r w:rsidRPr="0069633A">
        <w:rPr>
          <w:rFonts w:ascii="Times New Roman" w:hAnsi="Times New Roman" w:cs="Times New Roman"/>
          <w:b/>
          <w:bCs/>
        </w:rPr>
        <w:t>Remarques éventuelles :</w:t>
      </w:r>
    </w:p>
    <w:sectPr w:rsidR="0069633A" w:rsidRPr="0069633A" w:rsidSect="001A0478">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2"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3A4AFA"/>
    <w:multiLevelType w:val="hybridMultilevel"/>
    <w:tmpl w:val="280A87C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6E04BBC"/>
    <w:multiLevelType w:val="hybridMultilevel"/>
    <w:tmpl w:val="9954D856"/>
    <w:lvl w:ilvl="0" w:tplc="5FCC8ACE">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711A51ED"/>
    <w:multiLevelType w:val="hybridMultilevel"/>
    <w:tmpl w:val="FC640BE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736A75CF"/>
    <w:multiLevelType w:val="hybridMultilevel"/>
    <w:tmpl w:val="AC523B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D7E"/>
    <w:rsid w:val="00097932"/>
    <w:rsid w:val="0013242F"/>
    <w:rsid w:val="001A0478"/>
    <w:rsid w:val="00233E15"/>
    <w:rsid w:val="002A4E49"/>
    <w:rsid w:val="003006E1"/>
    <w:rsid w:val="004B019B"/>
    <w:rsid w:val="0062658B"/>
    <w:rsid w:val="00637744"/>
    <w:rsid w:val="0069633A"/>
    <w:rsid w:val="00766D7E"/>
    <w:rsid w:val="00AB7C2F"/>
    <w:rsid w:val="00CE78C7"/>
    <w:rsid w:val="00DB084B"/>
    <w:rsid w:val="00E36A3F"/>
    <w:rsid w:val="00F315B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DBB34F"/>
  <w15:chartTrackingRefBased/>
  <w15:docId w15:val="{E526ED91-975C-1440-AA2C-FC4ECBFCD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76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DB084B"/>
    <w:pPr>
      <w:ind w:left="720"/>
      <w:contextualSpacing/>
    </w:pPr>
  </w:style>
  <w:style w:type="paragraph" w:styleId="Textedebulles">
    <w:name w:val="Balloon Text"/>
    <w:basedOn w:val="Normal"/>
    <w:link w:val="TextedebullesCar"/>
    <w:uiPriority w:val="99"/>
    <w:semiHidden/>
    <w:unhideWhenUsed/>
    <w:rsid w:val="0062658B"/>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62658B"/>
    <w:rPr>
      <w:rFonts w:ascii="Times New Roman" w:hAnsi="Times New Roman" w:cs="Times New Roman"/>
      <w:sz w:val="18"/>
      <w:szCs w:val="18"/>
    </w:rPr>
  </w:style>
  <w:style w:type="character" w:styleId="Lienhypertexte">
    <w:name w:val="Hyperlink"/>
    <w:basedOn w:val="Policepardfaut"/>
    <w:uiPriority w:val="99"/>
    <w:unhideWhenUsed/>
    <w:rsid w:val="003006E1"/>
    <w:rPr>
      <w:color w:val="0563C1" w:themeColor="hyperlink"/>
      <w:u w:val="single"/>
    </w:rPr>
  </w:style>
  <w:style w:type="paragraph" w:styleId="Rvision">
    <w:name w:val="Revision"/>
    <w:hidden/>
    <w:uiPriority w:val="99"/>
    <w:semiHidden/>
    <w:rsid w:val="000979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ppui.conseil@cites-unies-france.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653</Words>
  <Characters>3593</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cp:revision>
  <dcterms:created xsi:type="dcterms:W3CDTF">2024-03-06T10:38:00Z</dcterms:created>
  <dcterms:modified xsi:type="dcterms:W3CDTF">2024-03-06T11:06:00Z</dcterms:modified>
</cp:coreProperties>
</file>